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FC11" w14:textId="4FF53321" w:rsidR="00FA030E" w:rsidRPr="000D66C2" w:rsidRDefault="00FA030E" w:rsidP="00FA030E">
      <w:pPr>
        <w:pStyle w:val="NoSpacing"/>
        <w:jc w:val="right"/>
        <w:rPr>
          <w:rStyle w:val="SubtleEmphasis"/>
          <w:color w:val="auto"/>
        </w:rPr>
      </w:pPr>
    </w:p>
    <w:p w14:paraId="04E48241" w14:textId="6B64ADED" w:rsidR="00FA030E" w:rsidRPr="000D66C2" w:rsidRDefault="00FA030E" w:rsidP="00B62A7A">
      <w:pPr>
        <w:pStyle w:val="Title"/>
        <w:jc w:val="center"/>
        <w:rPr>
          <w:color w:val="auto"/>
        </w:rPr>
      </w:pPr>
      <w:r w:rsidRPr="000D66C2">
        <w:rPr>
          <w:color w:val="auto"/>
        </w:rPr>
        <w:t>VSPMA Strategic Plan 20</w:t>
      </w:r>
      <w:r w:rsidR="008B5EDD" w:rsidRPr="000D66C2">
        <w:rPr>
          <w:color w:val="auto"/>
        </w:rPr>
        <w:t>2</w:t>
      </w:r>
      <w:r w:rsidR="00002349">
        <w:rPr>
          <w:color w:val="auto"/>
        </w:rPr>
        <w:t>5</w:t>
      </w:r>
      <w:r w:rsidRPr="000D66C2">
        <w:rPr>
          <w:color w:val="auto"/>
        </w:rPr>
        <w:t>-20</w:t>
      </w:r>
      <w:r w:rsidR="00002349">
        <w:rPr>
          <w:color w:val="auto"/>
        </w:rPr>
        <w:t>30</w:t>
      </w:r>
    </w:p>
    <w:p w14:paraId="4D65A8D7" w14:textId="0C4D3F66" w:rsidR="00FA030E" w:rsidRPr="000D66C2" w:rsidRDefault="00FA030E" w:rsidP="003C1541">
      <w:pPr>
        <w:pStyle w:val="Subtitle"/>
        <w:ind w:left="1350" w:right="450" w:hanging="990"/>
        <w:rPr>
          <w:rFonts w:ascii="Arial Narrow" w:hAnsi="Arial Narrow" w:cs="Arial"/>
          <w:b/>
          <w:i w:val="0"/>
          <w:iCs w:val="0"/>
          <w:color w:val="auto"/>
        </w:rPr>
      </w:pPr>
      <w:r w:rsidRPr="000D66C2">
        <w:rPr>
          <w:rFonts w:ascii="Arial Narrow" w:hAnsi="Arial Narrow" w:cs="Arial"/>
          <w:b/>
          <w:i w:val="0"/>
          <w:iCs w:val="0"/>
          <w:color w:val="auto"/>
          <w:u w:val="single"/>
        </w:rPr>
        <w:t>Mission</w:t>
      </w:r>
      <w:r w:rsidR="007F4582" w:rsidRPr="000D66C2">
        <w:rPr>
          <w:rFonts w:ascii="Arial Narrow" w:hAnsi="Arial Narrow" w:cs="Arial"/>
          <w:b/>
          <w:i w:val="0"/>
          <w:iCs w:val="0"/>
          <w:color w:val="auto"/>
        </w:rPr>
        <w:t xml:space="preserve">: </w:t>
      </w:r>
      <w:r w:rsidRPr="000D66C2">
        <w:rPr>
          <w:rFonts w:ascii="Arial Narrow" w:hAnsi="Arial Narrow" w:cs="Arial"/>
          <w:b/>
          <w:i w:val="0"/>
          <w:iCs w:val="0"/>
          <w:color w:val="auto"/>
        </w:rPr>
        <w:t>The Virginia School Plant Management Association supports school facility professionals and K-12 educational environments.</w:t>
      </w:r>
    </w:p>
    <w:p w14:paraId="500B26E8" w14:textId="0A85E89A" w:rsidR="00FA030E" w:rsidRPr="000D66C2" w:rsidRDefault="00FA030E" w:rsidP="003C1541">
      <w:pPr>
        <w:pStyle w:val="Subtitle"/>
        <w:ind w:left="1350" w:right="450" w:hanging="990"/>
        <w:rPr>
          <w:rFonts w:ascii="Arial Narrow" w:hAnsi="Arial Narrow" w:cs="Arial"/>
          <w:b/>
          <w:i w:val="0"/>
          <w:iCs w:val="0"/>
          <w:color w:val="auto"/>
        </w:rPr>
      </w:pPr>
      <w:r w:rsidRPr="000D66C2">
        <w:rPr>
          <w:rFonts w:ascii="Arial Narrow" w:hAnsi="Arial Narrow" w:cs="Arial"/>
          <w:b/>
          <w:i w:val="0"/>
          <w:iCs w:val="0"/>
          <w:color w:val="auto"/>
          <w:u w:val="single"/>
        </w:rPr>
        <w:t>Vision</w:t>
      </w:r>
      <w:r w:rsidRPr="000D66C2">
        <w:rPr>
          <w:rFonts w:ascii="Arial Narrow" w:hAnsi="Arial Narrow" w:cs="Arial"/>
          <w:b/>
          <w:i w:val="0"/>
          <w:iCs w:val="0"/>
          <w:color w:val="auto"/>
        </w:rPr>
        <w:t>:</w:t>
      </w:r>
      <w:r w:rsidR="007F4582" w:rsidRPr="000D66C2">
        <w:rPr>
          <w:rFonts w:ascii="Arial Narrow" w:hAnsi="Arial Narrow" w:cs="Arial"/>
          <w:b/>
          <w:i w:val="0"/>
          <w:iCs w:val="0"/>
          <w:color w:val="auto"/>
        </w:rPr>
        <w:tab/>
      </w:r>
      <w:r w:rsidR="00CD551F" w:rsidRPr="000D66C2">
        <w:rPr>
          <w:rFonts w:ascii="Arial Narrow" w:hAnsi="Arial Narrow" w:cs="Arial"/>
          <w:b/>
          <w:i w:val="0"/>
          <w:iCs w:val="0"/>
          <w:color w:val="auto"/>
        </w:rPr>
        <w:t xml:space="preserve">The Virginia School Plant Management </w:t>
      </w:r>
      <w:r w:rsidR="00C96201" w:rsidRPr="000D66C2">
        <w:rPr>
          <w:rFonts w:ascii="Arial Narrow" w:hAnsi="Arial Narrow" w:cs="Arial"/>
          <w:b/>
          <w:i w:val="0"/>
          <w:iCs w:val="0"/>
          <w:color w:val="auto"/>
        </w:rPr>
        <w:t>Association is a vehicle for collaboration between school facility professionals to create optimal student learning environments.</w:t>
      </w:r>
    </w:p>
    <w:p w14:paraId="56E07436" w14:textId="77777777" w:rsidR="00043213" w:rsidRPr="000D66C2" w:rsidRDefault="00043213" w:rsidP="003C1541">
      <w:pPr>
        <w:pStyle w:val="NoSpacing"/>
        <w:ind w:left="1350" w:right="450" w:hanging="99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862"/>
        <w:gridCol w:w="4992"/>
      </w:tblGrid>
      <w:tr w:rsidR="000E29A9" w:rsidRPr="000D66C2" w14:paraId="7003757D" w14:textId="77777777" w:rsidTr="000E29A9">
        <w:trPr>
          <w:tblHeader/>
        </w:trPr>
        <w:tc>
          <w:tcPr>
            <w:tcW w:w="0" w:type="auto"/>
            <w:shd w:val="clear" w:color="auto" w:fill="8DB3E2" w:themeFill="text2" w:themeFillTint="66"/>
          </w:tcPr>
          <w:p w14:paraId="7BD724F7" w14:textId="77777777" w:rsidR="000E29A9" w:rsidRPr="000D66C2" w:rsidRDefault="000E29A9" w:rsidP="0004321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D66C2">
              <w:rPr>
                <w:b/>
                <w:sz w:val="24"/>
                <w:szCs w:val="24"/>
              </w:rPr>
              <w:t>Strategic Goal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07B20069" w14:textId="77777777" w:rsidR="000E29A9" w:rsidRPr="000D66C2" w:rsidRDefault="000E29A9" w:rsidP="00751A84">
            <w:pPr>
              <w:pStyle w:val="NoSpacing"/>
              <w:tabs>
                <w:tab w:val="left" w:pos="1824"/>
              </w:tabs>
              <w:ind w:left="384" w:hanging="274"/>
              <w:jc w:val="center"/>
              <w:rPr>
                <w:b/>
                <w:sz w:val="24"/>
                <w:szCs w:val="24"/>
              </w:rPr>
            </w:pPr>
            <w:r w:rsidRPr="000D66C2">
              <w:rPr>
                <w:b/>
                <w:sz w:val="24"/>
                <w:szCs w:val="24"/>
              </w:rPr>
              <w:t>Strategic Objectives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52C6662E" w14:textId="77777777" w:rsidR="000E29A9" w:rsidRPr="000D66C2" w:rsidRDefault="000E29A9" w:rsidP="0004321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D66C2">
              <w:rPr>
                <w:b/>
                <w:sz w:val="24"/>
                <w:szCs w:val="24"/>
              </w:rPr>
              <w:t>Action Plans</w:t>
            </w:r>
          </w:p>
        </w:tc>
      </w:tr>
      <w:tr w:rsidR="000E29A9" w:rsidRPr="000D66C2" w14:paraId="26BB1231" w14:textId="77777777" w:rsidTr="000E29A9">
        <w:trPr>
          <w:trHeight w:val="737"/>
        </w:trPr>
        <w:tc>
          <w:tcPr>
            <w:tcW w:w="0" w:type="auto"/>
            <w:vMerge w:val="restart"/>
          </w:tcPr>
          <w:p w14:paraId="4FBF2828" w14:textId="1A5D4876" w:rsidR="000E29A9" w:rsidRPr="000D66C2" w:rsidRDefault="000E29A9" w:rsidP="00EC583F">
            <w:pPr>
              <w:pStyle w:val="NoSpacing"/>
              <w:numPr>
                <w:ilvl w:val="0"/>
                <w:numId w:val="16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0D66C2">
              <w:rPr>
                <w:rFonts w:ascii="Times New Roman" w:hAnsi="Times New Roman" w:cs="Times New Roman"/>
              </w:rPr>
              <w:t>Promote the continuing education of school facility professionals</w:t>
            </w:r>
          </w:p>
        </w:tc>
        <w:tc>
          <w:tcPr>
            <w:tcW w:w="0" w:type="auto"/>
            <w:vMerge w:val="restart"/>
          </w:tcPr>
          <w:p w14:paraId="73746829" w14:textId="1A6070C8" w:rsidR="000E29A9" w:rsidRPr="005B0F86" w:rsidRDefault="000E29A9" w:rsidP="00751A84">
            <w:pPr>
              <w:pStyle w:val="NoSpacing"/>
              <w:numPr>
                <w:ilvl w:val="0"/>
                <w:numId w:val="1"/>
              </w:numPr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Become a resource for formal training</w:t>
            </w:r>
          </w:p>
        </w:tc>
        <w:tc>
          <w:tcPr>
            <w:tcW w:w="0" w:type="auto"/>
            <w:shd w:val="clear" w:color="auto" w:fill="auto"/>
          </w:tcPr>
          <w:p w14:paraId="66618790" w14:textId="488A6744" w:rsidR="000E29A9" w:rsidRPr="000D66C2" w:rsidRDefault="000E29A9" w:rsidP="003E593E">
            <w:pPr>
              <w:pStyle w:val="NoSpacing"/>
              <w:numPr>
                <w:ilvl w:val="0"/>
                <w:numId w:val="20"/>
              </w:numPr>
              <w:ind w:left="387" w:hanging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formal training certification opportunities</w:t>
            </w:r>
          </w:p>
        </w:tc>
      </w:tr>
      <w:tr w:rsidR="000E29A9" w:rsidRPr="000D66C2" w14:paraId="00C3526B" w14:textId="77777777" w:rsidTr="00774963">
        <w:trPr>
          <w:trHeight w:val="557"/>
        </w:trPr>
        <w:tc>
          <w:tcPr>
            <w:tcW w:w="0" w:type="auto"/>
            <w:vMerge/>
          </w:tcPr>
          <w:p w14:paraId="457C38EF" w14:textId="77777777" w:rsidR="000E29A9" w:rsidRPr="000D66C2" w:rsidRDefault="000E29A9" w:rsidP="00EC583F">
            <w:pPr>
              <w:pStyle w:val="NoSpacing"/>
              <w:numPr>
                <w:ilvl w:val="0"/>
                <w:numId w:val="16"/>
              </w:numPr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14:paraId="49A0F267" w14:textId="77777777" w:rsidR="000E29A9" w:rsidRDefault="000E29A9" w:rsidP="00751A84">
            <w:pPr>
              <w:pStyle w:val="NoSpacing"/>
              <w:numPr>
                <w:ilvl w:val="0"/>
                <w:numId w:val="1"/>
              </w:numPr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3E80417E" w14:textId="664D5C18" w:rsidR="000E29A9" w:rsidRDefault="000E29A9" w:rsidP="003E593E">
            <w:pPr>
              <w:pStyle w:val="NoSpacing"/>
              <w:numPr>
                <w:ilvl w:val="0"/>
                <w:numId w:val="20"/>
              </w:numPr>
              <w:ind w:left="387" w:hanging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 a VSPMA Training Program</w:t>
            </w:r>
          </w:p>
        </w:tc>
      </w:tr>
      <w:tr w:rsidR="000E29A9" w:rsidRPr="000D66C2" w14:paraId="51AA0020" w14:textId="77777777" w:rsidTr="00774963">
        <w:trPr>
          <w:trHeight w:val="530"/>
        </w:trPr>
        <w:tc>
          <w:tcPr>
            <w:tcW w:w="0" w:type="auto"/>
            <w:vMerge/>
          </w:tcPr>
          <w:p w14:paraId="71B5BC29" w14:textId="77777777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14:paraId="64007358" w14:textId="349D2DC2" w:rsidR="000E29A9" w:rsidRPr="00E30C80" w:rsidRDefault="000E29A9" w:rsidP="00E22D9C">
            <w:pPr>
              <w:pStyle w:val="NoSpacing"/>
              <w:numPr>
                <w:ilvl w:val="0"/>
                <w:numId w:val="1"/>
              </w:numPr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educational forums for US K-12 professionals</w:t>
            </w:r>
          </w:p>
        </w:tc>
        <w:tc>
          <w:tcPr>
            <w:tcW w:w="0" w:type="auto"/>
            <w:shd w:val="clear" w:color="auto" w:fill="auto"/>
          </w:tcPr>
          <w:p w14:paraId="575DC910" w14:textId="7B2DD8CD" w:rsidR="000E29A9" w:rsidRPr="00A03067" w:rsidRDefault="000E29A9" w:rsidP="003E593E">
            <w:pPr>
              <w:pStyle w:val="NoSpacing"/>
              <w:numPr>
                <w:ilvl w:val="0"/>
                <w:numId w:val="21"/>
              </w:numPr>
              <w:ind w:left="387" w:hanging="365"/>
              <w:rPr>
                <w:rFonts w:ascii="Times New Roman" w:hAnsi="Times New Roman" w:cs="Times New Roman"/>
              </w:rPr>
            </w:pPr>
            <w:r w:rsidRPr="00E30C80">
              <w:rPr>
                <w:rFonts w:ascii="Times New Roman" w:hAnsi="Times New Roman" w:cs="Times New Roman"/>
              </w:rPr>
              <w:t xml:space="preserve">Convene VSPMA </w:t>
            </w:r>
            <w:r>
              <w:rPr>
                <w:rFonts w:ascii="Times New Roman" w:hAnsi="Times New Roman" w:cs="Times New Roman"/>
              </w:rPr>
              <w:t xml:space="preserve">Annual </w:t>
            </w:r>
            <w:r w:rsidRPr="00E30C80">
              <w:rPr>
                <w:rFonts w:ascii="Times New Roman" w:hAnsi="Times New Roman" w:cs="Times New Roman"/>
              </w:rPr>
              <w:t>conference</w:t>
            </w:r>
          </w:p>
        </w:tc>
      </w:tr>
      <w:tr w:rsidR="000E29A9" w:rsidRPr="000D66C2" w14:paraId="3A99E1F1" w14:textId="77777777" w:rsidTr="00774963">
        <w:trPr>
          <w:trHeight w:val="530"/>
        </w:trPr>
        <w:tc>
          <w:tcPr>
            <w:tcW w:w="0" w:type="auto"/>
            <w:vMerge/>
          </w:tcPr>
          <w:p w14:paraId="739432A4" w14:textId="77777777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67BBFC" w14:textId="77777777" w:rsidR="000E29A9" w:rsidRDefault="000E29A9" w:rsidP="00E22D9C">
            <w:pPr>
              <w:pStyle w:val="NoSpacing"/>
              <w:numPr>
                <w:ilvl w:val="0"/>
                <w:numId w:val="1"/>
              </w:numPr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1A37683" w14:textId="5E5C92DC" w:rsidR="000E29A9" w:rsidRPr="00E30C80" w:rsidRDefault="000E29A9" w:rsidP="003E593E">
            <w:pPr>
              <w:pStyle w:val="NoSpacing"/>
              <w:numPr>
                <w:ilvl w:val="0"/>
                <w:numId w:val="21"/>
              </w:numPr>
              <w:ind w:left="387" w:hanging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Mid-year Leadership Conference</w:t>
            </w:r>
          </w:p>
        </w:tc>
      </w:tr>
      <w:tr w:rsidR="000E29A9" w:rsidRPr="000D66C2" w14:paraId="14E189A5" w14:textId="77777777" w:rsidTr="00774963">
        <w:trPr>
          <w:trHeight w:val="440"/>
        </w:trPr>
        <w:tc>
          <w:tcPr>
            <w:tcW w:w="0" w:type="auto"/>
            <w:vMerge/>
          </w:tcPr>
          <w:p w14:paraId="12B0C624" w14:textId="77777777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AE05BB" w14:textId="77777777" w:rsidR="000E29A9" w:rsidRDefault="000E29A9" w:rsidP="00E22D9C">
            <w:pPr>
              <w:pStyle w:val="NoSpacing"/>
              <w:numPr>
                <w:ilvl w:val="0"/>
                <w:numId w:val="1"/>
              </w:numPr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91EA8AF" w14:textId="4DC72852" w:rsidR="000E29A9" w:rsidRPr="00E30C80" w:rsidRDefault="000E29A9" w:rsidP="003E593E">
            <w:pPr>
              <w:pStyle w:val="NoSpacing"/>
              <w:numPr>
                <w:ilvl w:val="0"/>
                <w:numId w:val="21"/>
              </w:numPr>
              <w:ind w:left="387" w:hanging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Regional Meetings</w:t>
            </w:r>
          </w:p>
        </w:tc>
      </w:tr>
      <w:tr w:rsidR="000E29A9" w:rsidRPr="000D66C2" w14:paraId="6CA2F072" w14:textId="77777777" w:rsidTr="000E29A9">
        <w:trPr>
          <w:trHeight w:val="950"/>
        </w:trPr>
        <w:tc>
          <w:tcPr>
            <w:tcW w:w="0" w:type="auto"/>
            <w:vMerge w:val="restart"/>
          </w:tcPr>
          <w:p w14:paraId="657ADABA" w14:textId="5A93D8A8" w:rsidR="000E29A9" w:rsidRPr="000D66C2" w:rsidRDefault="000E29A9" w:rsidP="00EC583F">
            <w:pPr>
              <w:pStyle w:val="NoSpacing"/>
              <w:numPr>
                <w:ilvl w:val="0"/>
                <w:numId w:val="16"/>
              </w:numPr>
              <w:ind w:left="270" w:hanging="270"/>
              <w:rPr>
                <w:rFonts w:ascii="Times New Roman" w:hAnsi="Times New Roman" w:cs="Times New Roman"/>
              </w:rPr>
            </w:pPr>
            <w:proofErr w:type="gramStart"/>
            <w:r w:rsidRPr="000D66C2">
              <w:rPr>
                <w:rFonts w:ascii="Times New Roman" w:hAnsi="Times New Roman" w:cs="Times New Roman"/>
              </w:rPr>
              <w:t>Strengthen</w:t>
            </w:r>
            <w:proofErr w:type="gramEnd"/>
            <w:r w:rsidRPr="000D66C2">
              <w:rPr>
                <w:rFonts w:ascii="Times New Roman" w:hAnsi="Times New Roman" w:cs="Times New Roman"/>
              </w:rPr>
              <w:t xml:space="preserve"> the exchange of information between school facility professionals</w:t>
            </w:r>
          </w:p>
          <w:p w14:paraId="0BE18004" w14:textId="77777777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</w:rPr>
            </w:pPr>
          </w:p>
          <w:p w14:paraId="01D3A672" w14:textId="1E458E53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CA51118" w14:textId="77777777" w:rsidR="000E29A9" w:rsidRPr="007D10B9" w:rsidRDefault="000E29A9" w:rsidP="007D10B9">
            <w:pPr>
              <w:pStyle w:val="NoSpacing"/>
              <w:numPr>
                <w:ilvl w:val="0"/>
                <w:numId w:val="2"/>
              </w:numPr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Communicate VSPMA events, training, new mandates, industry trends, etc.</w:t>
            </w:r>
          </w:p>
          <w:p w14:paraId="738D99A3" w14:textId="77777777" w:rsidR="000E29A9" w:rsidRPr="000D66C2" w:rsidRDefault="000E29A9" w:rsidP="00B42269">
            <w:pPr>
              <w:pStyle w:val="NoSpacing"/>
              <w:tabs>
                <w:tab w:val="left" w:pos="1824"/>
              </w:tabs>
              <w:rPr>
                <w:rFonts w:ascii="Times New Roman" w:hAnsi="Times New Roman" w:cs="Times New Roman"/>
              </w:rPr>
            </w:pPr>
          </w:p>
          <w:p w14:paraId="2FA501B0" w14:textId="0D903270" w:rsidR="000E29A9" w:rsidRPr="007D10B9" w:rsidRDefault="000E29A9" w:rsidP="00751A84">
            <w:pPr>
              <w:pStyle w:val="NoSpacing"/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2A4A9CF8" w14:textId="2F157122" w:rsidR="000E29A9" w:rsidRPr="00803B91" w:rsidRDefault="000E29A9" w:rsidP="00803B91">
            <w:pPr>
              <w:pStyle w:val="NoSpacing"/>
              <w:numPr>
                <w:ilvl w:val="0"/>
                <w:numId w:val="22"/>
              </w:numPr>
              <w:ind w:left="387" w:hanging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PowerPoints and Presentations from Lunch and Learns, Conferences, etc. on VSPMA website</w:t>
            </w:r>
          </w:p>
        </w:tc>
      </w:tr>
      <w:tr w:rsidR="000E29A9" w:rsidRPr="000D66C2" w14:paraId="11001812" w14:textId="77777777" w:rsidTr="00774963">
        <w:trPr>
          <w:trHeight w:val="467"/>
        </w:trPr>
        <w:tc>
          <w:tcPr>
            <w:tcW w:w="0" w:type="auto"/>
            <w:vMerge/>
          </w:tcPr>
          <w:p w14:paraId="70A1ABD2" w14:textId="77777777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498630" w14:textId="0064D405" w:rsidR="000E29A9" w:rsidRPr="000D66C2" w:rsidRDefault="000E29A9" w:rsidP="00751A84">
            <w:pPr>
              <w:pStyle w:val="NoSpacing"/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0AD8C51" w14:textId="21B0EF92" w:rsidR="000E29A9" w:rsidRPr="000D66C2" w:rsidRDefault="000E29A9" w:rsidP="002F7D0C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VSPMA Newsletter</w:t>
            </w:r>
          </w:p>
        </w:tc>
      </w:tr>
      <w:tr w:rsidR="000E29A9" w:rsidRPr="000D66C2" w14:paraId="3E232045" w14:textId="77777777" w:rsidTr="000E29A9">
        <w:trPr>
          <w:trHeight w:val="539"/>
        </w:trPr>
        <w:tc>
          <w:tcPr>
            <w:tcW w:w="0" w:type="auto"/>
            <w:vMerge/>
          </w:tcPr>
          <w:p w14:paraId="7A78F950" w14:textId="77777777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E017A5C" w14:textId="6F3A18E6" w:rsidR="000E29A9" w:rsidRPr="000D66C2" w:rsidRDefault="000E29A9" w:rsidP="002F7D0C">
            <w:pPr>
              <w:pStyle w:val="NoSpacing"/>
              <w:numPr>
                <w:ilvl w:val="0"/>
                <w:numId w:val="2"/>
              </w:numPr>
              <w:tabs>
                <w:tab w:val="left" w:pos="182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with VDOE</w:t>
            </w:r>
          </w:p>
        </w:tc>
        <w:tc>
          <w:tcPr>
            <w:tcW w:w="0" w:type="auto"/>
            <w:shd w:val="clear" w:color="auto" w:fill="auto"/>
          </w:tcPr>
          <w:p w14:paraId="69BFDE7B" w14:textId="7292C85B" w:rsidR="000E29A9" w:rsidRPr="003D7019" w:rsidRDefault="000E29A9" w:rsidP="003E593E">
            <w:pPr>
              <w:pStyle w:val="NoSpacing"/>
              <w:numPr>
                <w:ilvl w:val="0"/>
                <w:numId w:val="23"/>
              </w:numPr>
              <w:ind w:left="387" w:hanging="365"/>
              <w:rPr>
                <w:rFonts w:ascii="Times New Roman" w:hAnsi="Times New Roman" w:cs="Times New Roman"/>
              </w:rPr>
            </w:pPr>
            <w:r w:rsidRPr="000D66C2">
              <w:rPr>
                <w:rFonts w:ascii="Times New Roman" w:hAnsi="Times New Roman" w:cs="Times New Roman"/>
              </w:rPr>
              <w:t xml:space="preserve">Invite VDOE </w:t>
            </w:r>
            <w:r>
              <w:rPr>
                <w:rFonts w:ascii="Times New Roman" w:hAnsi="Times New Roman" w:cs="Times New Roman"/>
              </w:rPr>
              <w:t xml:space="preserve">CTE staff member </w:t>
            </w:r>
            <w:r w:rsidRPr="000D66C2">
              <w:rPr>
                <w:rFonts w:ascii="Times New Roman" w:hAnsi="Times New Roman" w:cs="Times New Roman"/>
              </w:rPr>
              <w:t xml:space="preserve">to VSMPA </w:t>
            </w:r>
            <w:r>
              <w:rPr>
                <w:rFonts w:ascii="Times New Roman" w:hAnsi="Times New Roman" w:cs="Times New Roman"/>
              </w:rPr>
              <w:t xml:space="preserve">sponsored </w:t>
            </w:r>
            <w:r w:rsidRPr="000D66C2">
              <w:rPr>
                <w:rFonts w:ascii="Times New Roman" w:hAnsi="Times New Roman" w:cs="Times New Roman"/>
              </w:rPr>
              <w:t>event</w:t>
            </w:r>
            <w:r>
              <w:rPr>
                <w:rFonts w:ascii="Times New Roman" w:hAnsi="Times New Roman" w:cs="Times New Roman"/>
              </w:rPr>
              <w:t>s (CTE)</w:t>
            </w:r>
          </w:p>
        </w:tc>
      </w:tr>
      <w:tr w:rsidR="000E29A9" w:rsidRPr="000D66C2" w14:paraId="328E5AB0" w14:textId="77777777" w:rsidTr="000E29A9">
        <w:trPr>
          <w:trHeight w:val="737"/>
        </w:trPr>
        <w:tc>
          <w:tcPr>
            <w:tcW w:w="0" w:type="auto"/>
            <w:vMerge/>
          </w:tcPr>
          <w:p w14:paraId="7DE92E10" w14:textId="77777777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5990DED" w14:textId="4B1BF58D" w:rsidR="000E29A9" w:rsidRPr="000D66C2" w:rsidRDefault="000E29A9" w:rsidP="00176F80">
            <w:pPr>
              <w:pStyle w:val="NoSpacing"/>
              <w:tabs>
                <w:tab w:val="left" w:pos="1824"/>
              </w:tabs>
              <w:ind w:left="5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BB82F84" w14:textId="645A6A20" w:rsidR="000E29A9" w:rsidRPr="000D66C2" w:rsidRDefault="000E29A9" w:rsidP="00176F80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Invite VDOE Facilities staff member to VSPMA sponsored events</w:t>
            </w:r>
          </w:p>
        </w:tc>
      </w:tr>
      <w:tr w:rsidR="000E29A9" w:rsidRPr="000D66C2" w14:paraId="25286C77" w14:textId="77777777" w:rsidTr="00DD0C51">
        <w:trPr>
          <w:trHeight w:val="773"/>
        </w:trPr>
        <w:tc>
          <w:tcPr>
            <w:tcW w:w="0" w:type="auto"/>
            <w:vMerge w:val="restart"/>
          </w:tcPr>
          <w:p w14:paraId="7906AC7A" w14:textId="7FEAF4C6" w:rsidR="000E29A9" w:rsidRPr="000D66C2" w:rsidRDefault="000E29A9" w:rsidP="00E774CB">
            <w:pPr>
              <w:pStyle w:val="NoSpacing"/>
              <w:numPr>
                <w:ilvl w:val="0"/>
                <w:numId w:val="16"/>
              </w:numPr>
              <w:ind w:left="360" w:hanging="360"/>
              <w:rPr>
                <w:rFonts w:ascii="Times New Roman" w:hAnsi="Times New Roman" w:cs="Times New Roman"/>
              </w:rPr>
            </w:pPr>
            <w:r w:rsidRPr="000D66C2">
              <w:rPr>
                <w:rFonts w:ascii="Times New Roman" w:hAnsi="Times New Roman" w:cs="Times New Roman"/>
              </w:rPr>
              <w:lastRenderedPageBreak/>
              <w:t>Promote understanding of industry trends</w:t>
            </w:r>
            <w:r>
              <w:rPr>
                <w:rFonts w:ascii="Times New Roman" w:hAnsi="Times New Roman" w:cs="Times New Roman"/>
              </w:rPr>
              <w:t xml:space="preserve">, products and services </w:t>
            </w:r>
            <w:r w:rsidRPr="000D66C2">
              <w:rPr>
                <w:rFonts w:ascii="Times New Roman" w:hAnsi="Times New Roman" w:cs="Times New Roman"/>
              </w:rPr>
              <w:t>through business sponsors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013CBDE" w14:textId="0EB2D3BD" w:rsidR="000E29A9" w:rsidRPr="000D66C2" w:rsidRDefault="000E29A9" w:rsidP="00751A84">
            <w:pPr>
              <w:pStyle w:val="NoSpacing"/>
              <w:numPr>
                <w:ilvl w:val="0"/>
                <w:numId w:val="19"/>
              </w:numPr>
              <w:tabs>
                <w:tab w:val="left" w:pos="1824"/>
              </w:tabs>
              <w:ind w:hanging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Facilitate exchange of information between school facility professionals and facility-oriented vendors</w:t>
            </w:r>
          </w:p>
        </w:tc>
        <w:tc>
          <w:tcPr>
            <w:tcW w:w="0" w:type="auto"/>
            <w:shd w:val="clear" w:color="auto" w:fill="auto"/>
          </w:tcPr>
          <w:p w14:paraId="6280CDC0" w14:textId="64E56478" w:rsidR="000E29A9" w:rsidRPr="000D66C2" w:rsidRDefault="000E29A9" w:rsidP="003E593E">
            <w:pPr>
              <w:pStyle w:val="NoSpacing"/>
              <w:numPr>
                <w:ilvl w:val="0"/>
                <w:numId w:val="26"/>
              </w:numPr>
              <w:ind w:left="387" w:hanging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Invite vendors to participate in regional meetings, board meetings and conferences </w:t>
            </w:r>
          </w:p>
        </w:tc>
      </w:tr>
      <w:tr w:rsidR="000E29A9" w:rsidRPr="000D66C2" w14:paraId="12AE9D27" w14:textId="77777777" w:rsidTr="00DD0C51">
        <w:trPr>
          <w:trHeight w:val="710"/>
        </w:trPr>
        <w:tc>
          <w:tcPr>
            <w:tcW w:w="0" w:type="auto"/>
            <w:vMerge/>
          </w:tcPr>
          <w:p w14:paraId="1123DB3C" w14:textId="77777777" w:rsidR="000E29A9" w:rsidRPr="000D66C2" w:rsidRDefault="000E29A9" w:rsidP="00E774CB">
            <w:pPr>
              <w:pStyle w:val="NoSpacing"/>
              <w:numPr>
                <w:ilvl w:val="0"/>
                <w:numId w:val="16"/>
              </w:numPr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9E3DF4" w14:textId="77777777" w:rsidR="000E29A9" w:rsidRDefault="000E29A9" w:rsidP="00751A84">
            <w:pPr>
              <w:pStyle w:val="NoSpacing"/>
              <w:numPr>
                <w:ilvl w:val="0"/>
                <w:numId w:val="19"/>
              </w:numPr>
              <w:tabs>
                <w:tab w:val="left" w:pos="1824"/>
              </w:tabs>
              <w:ind w:hanging="27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CBB731B" w14:textId="776C12C8" w:rsidR="000E29A9" w:rsidRDefault="000E29A9" w:rsidP="003E593E">
            <w:pPr>
              <w:pStyle w:val="NoSpacing"/>
              <w:numPr>
                <w:ilvl w:val="0"/>
                <w:numId w:val="26"/>
              </w:numPr>
              <w:ind w:left="387" w:hanging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Diamond Sponsors and their services on the VSPMA website</w:t>
            </w:r>
          </w:p>
        </w:tc>
      </w:tr>
      <w:tr w:rsidR="000E29A9" w:rsidRPr="000D66C2" w14:paraId="12331982" w14:textId="77777777" w:rsidTr="00DD0C51">
        <w:trPr>
          <w:trHeight w:val="710"/>
        </w:trPr>
        <w:tc>
          <w:tcPr>
            <w:tcW w:w="0" w:type="auto"/>
            <w:vMerge w:val="restart"/>
          </w:tcPr>
          <w:p w14:paraId="0FF852E5" w14:textId="1ECD495D" w:rsidR="000E29A9" w:rsidRPr="000D66C2" w:rsidRDefault="000E29A9" w:rsidP="00D40629">
            <w:pPr>
              <w:pStyle w:val="NoSpacing"/>
              <w:numPr>
                <w:ilvl w:val="0"/>
                <w:numId w:val="16"/>
              </w:numPr>
              <w:ind w:left="360" w:right="120" w:hanging="360"/>
              <w:rPr>
                <w:rFonts w:ascii="Times New Roman" w:hAnsi="Times New Roman" w:cs="Times New Roman"/>
              </w:rPr>
            </w:pPr>
            <w:r w:rsidRPr="000D66C2">
              <w:rPr>
                <w:rFonts w:ascii="Times New Roman" w:hAnsi="Times New Roman" w:cs="Times New Roman"/>
              </w:rPr>
              <w:t>Assist school divisions in complying with local, state, and federal facility-oriented mandates</w:t>
            </w:r>
          </w:p>
        </w:tc>
        <w:tc>
          <w:tcPr>
            <w:tcW w:w="0" w:type="auto"/>
            <w:shd w:val="clear" w:color="auto" w:fill="auto"/>
          </w:tcPr>
          <w:p w14:paraId="4490C8E6" w14:textId="1CAF8AAC" w:rsidR="000E29A9" w:rsidRPr="000D66C2" w:rsidRDefault="000E29A9" w:rsidP="00751A84">
            <w:pPr>
              <w:pStyle w:val="NoSpacing"/>
              <w:numPr>
                <w:ilvl w:val="0"/>
                <w:numId w:val="6"/>
              </w:numPr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Disseminate information on new mandates and provide guidance</w:t>
            </w:r>
          </w:p>
        </w:tc>
        <w:tc>
          <w:tcPr>
            <w:tcW w:w="0" w:type="auto"/>
            <w:shd w:val="clear" w:color="auto" w:fill="auto"/>
          </w:tcPr>
          <w:p w14:paraId="0177F1C1" w14:textId="38BA040A" w:rsidR="000E29A9" w:rsidRPr="000D66C2" w:rsidRDefault="000E29A9" w:rsidP="007B16B2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Draft clarifying directives where appropriate</w:t>
            </w:r>
          </w:p>
        </w:tc>
      </w:tr>
      <w:tr w:rsidR="000E29A9" w:rsidRPr="000D66C2" w14:paraId="1920E8DA" w14:textId="77777777" w:rsidTr="00DD0C51">
        <w:trPr>
          <w:trHeight w:val="890"/>
        </w:trPr>
        <w:tc>
          <w:tcPr>
            <w:tcW w:w="0" w:type="auto"/>
            <w:vMerge/>
          </w:tcPr>
          <w:p w14:paraId="2B487FAC" w14:textId="3E1BA40B" w:rsidR="000E29A9" w:rsidRPr="000D66C2" w:rsidRDefault="000E29A9" w:rsidP="00D40629">
            <w:pPr>
              <w:pStyle w:val="NoSpacing"/>
              <w:numPr>
                <w:ilvl w:val="0"/>
                <w:numId w:val="16"/>
              </w:numPr>
              <w:ind w:left="360" w:right="12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3FDD670" w14:textId="65B325B7" w:rsidR="000E29A9" w:rsidRPr="000D66C2" w:rsidRDefault="000E29A9" w:rsidP="00751A84">
            <w:pPr>
              <w:pStyle w:val="NoSpacing"/>
              <w:numPr>
                <w:ilvl w:val="0"/>
                <w:numId w:val="6"/>
              </w:numPr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 assistance in </w:t>
            </w:r>
            <w:r w:rsidRPr="000D66C2">
              <w:rPr>
                <w:rFonts w:ascii="Times New Roman" w:hAnsi="Times New Roman" w:cs="Times New Roman"/>
              </w:rPr>
              <w:t>understanding all (new and existing) mandates and directives</w:t>
            </w:r>
          </w:p>
        </w:tc>
        <w:tc>
          <w:tcPr>
            <w:tcW w:w="0" w:type="auto"/>
            <w:shd w:val="clear" w:color="auto" w:fill="auto"/>
          </w:tcPr>
          <w:p w14:paraId="04BF830A" w14:textId="6FDA230C" w:rsidR="000E29A9" w:rsidRPr="000D66C2" w:rsidRDefault="000E29A9" w:rsidP="00A4694D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D66C2">
              <w:rPr>
                <w:rFonts w:ascii="Times New Roman" w:hAnsi="Times New Roman" w:cs="Times New Roman"/>
              </w:rPr>
              <w:t xml:space="preserve">Include discussions on existing and new mandates and possible solutions at VSPMA </w:t>
            </w:r>
            <w:r>
              <w:rPr>
                <w:rFonts w:ascii="Times New Roman" w:hAnsi="Times New Roman" w:cs="Times New Roman"/>
              </w:rPr>
              <w:t>events</w:t>
            </w:r>
          </w:p>
        </w:tc>
      </w:tr>
      <w:tr w:rsidR="000E29A9" w:rsidRPr="000D66C2" w14:paraId="4EF633E4" w14:textId="77777777" w:rsidTr="00DD0C51">
        <w:trPr>
          <w:trHeight w:val="530"/>
        </w:trPr>
        <w:tc>
          <w:tcPr>
            <w:tcW w:w="0" w:type="auto"/>
            <w:vMerge w:val="restart"/>
          </w:tcPr>
          <w:p w14:paraId="2F29EBF4" w14:textId="060C4C3E" w:rsidR="000E29A9" w:rsidRDefault="000E29A9" w:rsidP="00670829">
            <w:pPr>
              <w:pStyle w:val="NoSpacing"/>
              <w:numPr>
                <w:ilvl w:val="0"/>
                <w:numId w:val="16"/>
              </w:num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Effective management of VSPMA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2C151FF" w14:textId="77777777" w:rsidR="000E29A9" w:rsidRDefault="000E29A9" w:rsidP="00CD78FA">
            <w:pPr>
              <w:pStyle w:val="NoSpacing"/>
              <w:numPr>
                <w:ilvl w:val="0"/>
                <w:numId w:val="18"/>
              </w:numPr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Maintain financial solvency</w:t>
            </w:r>
          </w:p>
          <w:p w14:paraId="764DB386" w14:textId="02A27ED2" w:rsidR="000E29A9" w:rsidRDefault="000E29A9" w:rsidP="00847BD8">
            <w:pPr>
              <w:pStyle w:val="NoSpacing"/>
              <w:tabs>
                <w:tab w:val="left" w:pos="1824"/>
              </w:tabs>
              <w:ind w:left="38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DED0B40" w14:textId="0DDE6088" w:rsidR="000E29A9" w:rsidRDefault="000E29A9" w:rsidP="003E593E">
            <w:pPr>
              <w:pStyle w:val="NoSpacing"/>
              <w:numPr>
                <w:ilvl w:val="0"/>
                <w:numId w:val="28"/>
              </w:numPr>
              <w:ind w:left="387" w:hanging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Retain and increase VSPMA membership</w:t>
            </w:r>
          </w:p>
        </w:tc>
      </w:tr>
      <w:tr w:rsidR="000E29A9" w:rsidRPr="000D66C2" w14:paraId="3C8BEE6D" w14:textId="77777777" w:rsidTr="00DD0C51">
        <w:trPr>
          <w:trHeight w:val="710"/>
        </w:trPr>
        <w:tc>
          <w:tcPr>
            <w:tcW w:w="0" w:type="auto"/>
            <w:vMerge/>
          </w:tcPr>
          <w:p w14:paraId="7FDF4A95" w14:textId="3123A4F4" w:rsidR="000E29A9" w:rsidRPr="000D66C2" w:rsidRDefault="000E29A9" w:rsidP="00670829">
            <w:pPr>
              <w:pStyle w:val="NoSpacing"/>
              <w:numPr>
                <w:ilvl w:val="0"/>
                <w:numId w:val="16"/>
              </w:numPr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3D2613" w14:textId="5AC6A522" w:rsidR="000E29A9" w:rsidRPr="000D66C2" w:rsidRDefault="000E29A9" w:rsidP="00CD78FA">
            <w:pPr>
              <w:pStyle w:val="NoSpacing"/>
              <w:numPr>
                <w:ilvl w:val="0"/>
                <w:numId w:val="18"/>
              </w:numPr>
              <w:tabs>
                <w:tab w:val="left" w:pos="1824"/>
              </w:tabs>
              <w:ind w:left="384" w:hanging="27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5AB45DA" w14:textId="77777777" w:rsidR="000E29A9" w:rsidRDefault="000E29A9" w:rsidP="003E593E">
            <w:pPr>
              <w:pStyle w:val="NoSpacing"/>
              <w:numPr>
                <w:ilvl w:val="0"/>
                <w:numId w:val="28"/>
              </w:numPr>
              <w:ind w:left="387" w:hanging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Earmark vendor/contributor dues to f</w:t>
            </w:r>
            <w:r w:rsidRPr="000D66C2">
              <w:rPr>
                <w:rFonts w:ascii="Times New Roman" w:hAnsi="Times New Roman" w:cs="Times New Roman"/>
              </w:rPr>
              <w:t>und VSPMA student scholarships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8EA68C4" w14:textId="520E9D09" w:rsidR="000E29A9" w:rsidRPr="000D66C2" w:rsidRDefault="000E29A9" w:rsidP="00847BD8">
            <w:pPr>
              <w:pStyle w:val="NoSpacing"/>
              <w:ind w:left="387"/>
              <w:rPr>
                <w:rFonts w:ascii="Times New Roman" w:hAnsi="Times New Roman" w:cs="Times New Roman"/>
              </w:rPr>
            </w:pPr>
          </w:p>
        </w:tc>
      </w:tr>
      <w:tr w:rsidR="000E29A9" w:rsidRPr="000D66C2" w14:paraId="5D79E5F2" w14:textId="77777777" w:rsidTr="00DD0C51">
        <w:trPr>
          <w:trHeight w:val="575"/>
        </w:trPr>
        <w:tc>
          <w:tcPr>
            <w:tcW w:w="0" w:type="auto"/>
            <w:vMerge/>
          </w:tcPr>
          <w:p w14:paraId="1DE1FD69" w14:textId="77777777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01C36B22" w14:textId="71E94AA9" w:rsidR="000E29A9" w:rsidRPr="000D66C2" w:rsidRDefault="000E29A9" w:rsidP="0004353A">
            <w:pPr>
              <w:pStyle w:val="NoSpacing"/>
              <w:numPr>
                <w:ilvl w:val="0"/>
                <w:numId w:val="18"/>
              </w:numPr>
              <w:tabs>
                <w:tab w:val="left" w:pos="182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Maintain currency of By-Laws</w:t>
            </w:r>
          </w:p>
        </w:tc>
        <w:tc>
          <w:tcPr>
            <w:tcW w:w="0" w:type="auto"/>
            <w:shd w:val="clear" w:color="auto" w:fill="auto"/>
          </w:tcPr>
          <w:p w14:paraId="40F19D7E" w14:textId="55225924" w:rsidR="000E29A9" w:rsidRDefault="000E29A9" w:rsidP="005F71FE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 review and implement</w:t>
            </w:r>
          </w:p>
        </w:tc>
      </w:tr>
      <w:tr w:rsidR="000E29A9" w:rsidRPr="000D66C2" w14:paraId="279401BE" w14:textId="77777777" w:rsidTr="000E29A9">
        <w:trPr>
          <w:trHeight w:val="576"/>
        </w:trPr>
        <w:tc>
          <w:tcPr>
            <w:tcW w:w="0" w:type="auto"/>
            <w:vMerge/>
          </w:tcPr>
          <w:p w14:paraId="73D59F72" w14:textId="77777777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552C3B6" w14:textId="2BBD863C" w:rsidR="000E29A9" w:rsidRDefault="000E29A9" w:rsidP="0004353A">
            <w:pPr>
              <w:pStyle w:val="NoSpacing"/>
              <w:numPr>
                <w:ilvl w:val="0"/>
                <w:numId w:val="18"/>
              </w:numPr>
              <w:tabs>
                <w:tab w:val="left" w:pos="182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Establish Strategic Plan</w:t>
            </w:r>
          </w:p>
        </w:tc>
        <w:tc>
          <w:tcPr>
            <w:tcW w:w="0" w:type="auto"/>
            <w:shd w:val="clear" w:color="auto" w:fill="auto"/>
          </w:tcPr>
          <w:p w14:paraId="332AFB27" w14:textId="6DB46D2E" w:rsidR="000E29A9" w:rsidRDefault="000E29A9" w:rsidP="00EE5C7E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progress monthly</w:t>
            </w:r>
          </w:p>
        </w:tc>
      </w:tr>
      <w:tr w:rsidR="000E29A9" w:rsidRPr="000D66C2" w14:paraId="2CD22578" w14:textId="77777777" w:rsidTr="000E29A9">
        <w:trPr>
          <w:trHeight w:val="576"/>
        </w:trPr>
        <w:tc>
          <w:tcPr>
            <w:tcW w:w="0" w:type="auto"/>
            <w:vMerge/>
          </w:tcPr>
          <w:p w14:paraId="3C04208A" w14:textId="77777777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611F3F" w14:textId="66E9F131" w:rsidR="000E29A9" w:rsidRDefault="000E29A9" w:rsidP="0004353A">
            <w:pPr>
              <w:pStyle w:val="NoSpacing"/>
              <w:numPr>
                <w:ilvl w:val="0"/>
                <w:numId w:val="18"/>
              </w:numPr>
              <w:tabs>
                <w:tab w:val="left" w:pos="18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9F86C3B" w14:textId="10AEB834" w:rsidR="000E29A9" w:rsidRDefault="000E29A9" w:rsidP="00EE5C7E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Action Plans, Performance Measures and KPIs </w:t>
            </w:r>
          </w:p>
        </w:tc>
      </w:tr>
      <w:tr w:rsidR="000E29A9" w:rsidRPr="000D66C2" w14:paraId="3D0598F8" w14:textId="77777777" w:rsidTr="00DD0C51">
        <w:trPr>
          <w:trHeight w:val="512"/>
        </w:trPr>
        <w:tc>
          <w:tcPr>
            <w:tcW w:w="0" w:type="auto"/>
            <w:vMerge/>
          </w:tcPr>
          <w:p w14:paraId="7E1086E3" w14:textId="77777777" w:rsidR="000E29A9" w:rsidRPr="000D66C2" w:rsidRDefault="000E29A9" w:rsidP="00EC583F">
            <w:pPr>
              <w:pStyle w:val="NoSpacing"/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B13A481" w14:textId="77777777" w:rsidR="000E29A9" w:rsidRDefault="000E29A9" w:rsidP="0004353A">
            <w:pPr>
              <w:pStyle w:val="NoSpacing"/>
              <w:numPr>
                <w:ilvl w:val="0"/>
                <w:numId w:val="18"/>
              </w:numPr>
              <w:tabs>
                <w:tab w:val="left" w:pos="182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B9AD463" w14:textId="30D65A43" w:rsidR="000E29A9" w:rsidRDefault="000E29A9" w:rsidP="00EE5C7E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Strategic Plan every five years</w:t>
            </w:r>
          </w:p>
        </w:tc>
      </w:tr>
    </w:tbl>
    <w:p w14:paraId="1E91A972" w14:textId="77777777" w:rsidR="00043213" w:rsidRPr="000D66C2" w:rsidRDefault="00043213" w:rsidP="00D31113">
      <w:pPr>
        <w:pStyle w:val="NoSpacing"/>
        <w:jc w:val="right"/>
        <w:rPr>
          <w:sz w:val="24"/>
          <w:szCs w:val="24"/>
        </w:rPr>
      </w:pPr>
    </w:p>
    <w:sectPr w:rsidR="00043213" w:rsidRPr="000D66C2" w:rsidSect="001F145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8522C" w14:textId="77777777" w:rsidR="00394C91" w:rsidRDefault="00394C91" w:rsidP="000F60EA">
      <w:pPr>
        <w:spacing w:after="0" w:line="240" w:lineRule="auto"/>
      </w:pPr>
      <w:r>
        <w:separator/>
      </w:r>
    </w:p>
  </w:endnote>
  <w:endnote w:type="continuationSeparator" w:id="0">
    <w:p w14:paraId="0F262F1B" w14:textId="77777777" w:rsidR="00394C91" w:rsidRDefault="00394C91" w:rsidP="000F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E0CE" w14:textId="4D0F8E93" w:rsidR="00AA6A6C" w:rsidRDefault="00AA6A6C">
    <w:pPr>
      <w:pStyle w:val="Footer"/>
    </w:pPr>
    <w:r>
      <w:t>Approved March 12, 2025</w:t>
    </w:r>
  </w:p>
  <w:p w14:paraId="2800C825" w14:textId="77777777" w:rsidR="00AA6A6C" w:rsidRDefault="00AA6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DBA7" w14:textId="77777777" w:rsidR="00394C91" w:rsidRDefault="00394C91" w:rsidP="000F60EA">
      <w:pPr>
        <w:spacing w:after="0" w:line="240" w:lineRule="auto"/>
      </w:pPr>
      <w:r>
        <w:separator/>
      </w:r>
    </w:p>
  </w:footnote>
  <w:footnote w:type="continuationSeparator" w:id="0">
    <w:p w14:paraId="67578D29" w14:textId="77777777" w:rsidR="00394C91" w:rsidRDefault="00394C91" w:rsidP="000F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40266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4B5E39" w14:textId="1196690D" w:rsidR="000F60EA" w:rsidRDefault="000F60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F3639" w14:textId="77777777" w:rsidR="000F60EA" w:rsidRDefault="000F6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F1A0C"/>
    <w:multiLevelType w:val="hybridMultilevel"/>
    <w:tmpl w:val="FBA8EF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B140FD"/>
    <w:multiLevelType w:val="hybridMultilevel"/>
    <w:tmpl w:val="A7446166"/>
    <w:lvl w:ilvl="0" w:tplc="B1D0F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308F"/>
    <w:multiLevelType w:val="hybridMultilevel"/>
    <w:tmpl w:val="F5C65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5CA"/>
    <w:multiLevelType w:val="hybridMultilevel"/>
    <w:tmpl w:val="31A849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C0F4A"/>
    <w:multiLevelType w:val="hybridMultilevel"/>
    <w:tmpl w:val="D41A76A8"/>
    <w:lvl w:ilvl="0" w:tplc="405A4E4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0B6F4F65"/>
    <w:multiLevelType w:val="hybridMultilevel"/>
    <w:tmpl w:val="289C765A"/>
    <w:lvl w:ilvl="0" w:tplc="6E8A44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F3038"/>
    <w:multiLevelType w:val="hybridMultilevel"/>
    <w:tmpl w:val="E1621E1C"/>
    <w:lvl w:ilvl="0" w:tplc="78BE96A0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D6BC9"/>
    <w:multiLevelType w:val="hybridMultilevel"/>
    <w:tmpl w:val="B876FDEE"/>
    <w:lvl w:ilvl="0" w:tplc="C6D69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0539"/>
    <w:multiLevelType w:val="hybridMultilevel"/>
    <w:tmpl w:val="EC44947A"/>
    <w:lvl w:ilvl="0" w:tplc="CE18E65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29AF5BD3"/>
    <w:multiLevelType w:val="hybridMultilevel"/>
    <w:tmpl w:val="CDEA4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49EC"/>
    <w:multiLevelType w:val="hybridMultilevel"/>
    <w:tmpl w:val="732A8246"/>
    <w:lvl w:ilvl="0" w:tplc="F90C0CB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307D6C02"/>
    <w:multiLevelType w:val="hybridMultilevel"/>
    <w:tmpl w:val="5D702976"/>
    <w:lvl w:ilvl="0" w:tplc="28BE4EE0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314A1FC2"/>
    <w:multiLevelType w:val="hybridMultilevel"/>
    <w:tmpl w:val="8068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E49A4"/>
    <w:multiLevelType w:val="hybridMultilevel"/>
    <w:tmpl w:val="B150F0AA"/>
    <w:lvl w:ilvl="0" w:tplc="17C07B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F56D9"/>
    <w:multiLevelType w:val="hybridMultilevel"/>
    <w:tmpl w:val="18A8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B32"/>
    <w:multiLevelType w:val="hybridMultilevel"/>
    <w:tmpl w:val="2E52900C"/>
    <w:lvl w:ilvl="0" w:tplc="353225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964037B"/>
    <w:multiLevelType w:val="hybridMultilevel"/>
    <w:tmpl w:val="9948F4A6"/>
    <w:lvl w:ilvl="0" w:tplc="93B63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7EE9"/>
    <w:multiLevelType w:val="hybridMultilevel"/>
    <w:tmpl w:val="A32C69B6"/>
    <w:lvl w:ilvl="0" w:tplc="AA4CC1A6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8" w15:restartNumberingAfterBreak="0">
    <w:nsid w:val="4F163623"/>
    <w:multiLevelType w:val="hybridMultilevel"/>
    <w:tmpl w:val="B3E4A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F4238"/>
    <w:multiLevelType w:val="hybridMultilevel"/>
    <w:tmpl w:val="8EE8D032"/>
    <w:lvl w:ilvl="0" w:tplc="CC22EFB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97537"/>
    <w:multiLevelType w:val="hybridMultilevel"/>
    <w:tmpl w:val="20F01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31714"/>
    <w:multiLevelType w:val="hybridMultilevel"/>
    <w:tmpl w:val="3C167142"/>
    <w:lvl w:ilvl="0" w:tplc="FAFAE2D2">
      <w:start w:val="1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551849F8"/>
    <w:multiLevelType w:val="hybridMultilevel"/>
    <w:tmpl w:val="E5CAFEE2"/>
    <w:lvl w:ilvl="0" w:tplc="815E68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3" w15:restartNumberingAfterBreak="0">
    <w:nsid w:val="57094818"/>
    <w:multiLevelType w:val="hybridMultilevel"/>
    <w:tmpl w:val="29727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91073"/>
    <w:multiLevelType w:val="hybridMultilevel"/>
    <w:tmpl w:val="F4121816"/>
    <w:lvl w:ilvl="0" w:tplc="CC0C9CBA">
      <w:start w:val="2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7B20646"/>
    <w:multiLevelType w:val="hybridMultilevel"/>
    <w:tmpl w:val="B45EF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01FBD"/>
    <w:multiLevelType w:val="hybridMultilevel"/>
    <w:tmpl w:val="C8786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A787C"/>
    <w:multiLevelType w:val="hybridMultilevel"/>
    <w:tmpl w:val="21C4B034"/>
    <w:lvl w:ilvl="0" w:tplc="7C42579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050B37"/>
    <w:multiLevelType w:val="hybridMultilevel"/>
    <w:tmpl w:val="075492B6"/>
    <w:lvl w:ilvl="0" w:tplc="7BACE5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0548B"/>
    <w:multiLevelType w:val="hybridMultilevel"/>
    <w:tmpl w:val="4790B64E"/>
    <w:lvl w:ilvl="0" w:tplc="F90C0CB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6D883EE8"/>
    <w:multiLevelType w:val="hybridMultilevel"/>
    <w:tmpl w:val="9B44FE56"/>
    <w:lvl w:ilvl="0" w:tplc="B2641F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91B79"/>
    <w:multiLevelType w:val="hybridMultilevel"/>
    <w:tmpl w:val="585657EA"/>
    <w:lvl w:ilvl="0" w:tplc="2B8ABF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30D4A"/>
    <w:multiLevelType w:val="hybridMultilevel"/>
    <w:tmpl w:val="49F221B6"/>
    <w:lvl w:ilvl="0" w:tplc="A94C55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364D4"/>
    <w:multiLevelType w:val="hybridMultilevel"/>
    <w:tmpl w:val="E34A2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F7BA9"/>
    <w:multiLevelType w:val="hybridMultilevel"/>
    <w:tmpl w:val="2034C30C"/>
    <w:lvl w:ilvl="0" w:tplc="550E686A">
      <w:start w:val="3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73030EC1"/>
    <w:multiLevelType w:val="hybridMultilevel"/>
    <w:tmpl w:val="F0F80B74"/>
    <w:lvl w:ilvl="0" w:tplc="F90C0CB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6" w15:restartNumberingAfterBreak="0">
    <w:nsid w:val="771C3362"/>
    <w:multiLevelType w:val="hybridMultilevel"/>
    <w:tmpl w:val="11900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114B3"/>
    <w:multiLevelType w:val="hybridMultilevel"/>
    <w:tmpl w:val="194CF4F8"/>
    <w:lvl w:ilvl="0" w:tplc="3794B304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8" w15:restartNumberingAfterBreak="0">
    <w:nsid w:val="7A782A09"/>
    <w:multiLevelType w:val="hybridMultilevel"/>
    <w:tmpl w:val="B068F962"/>
    <w:lvl w:ilvl="0" w:tplc="0A7A584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9" w15:restartNumberingAfterBreak="0">
    <w:nsid w:val="7D2303F1"/>
    <w:multiLevelType w:val="hybridMultilevel"/>
    <w:tmpl w:val="63E2644A"/>
    <w:lvl w:ilvl="0" w:tplc="2D489168">
      <w:start w:val="1"/>
      <w:numFmt w:val="low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01407">
    <w:abstractNumId w:val="7"/>
  </w:num>
  <w:num w:numId="2" w16cid:durableId="1304388893">
    <w:abstractNumId w:val="4"/>
  </w:num>
  <w:num w:numId="3" w16cid:durableId="2106723565">
    <w:abstractNumId w:val="5"/>
  </w:num>
  <w:num w:numId="4" w16cid:durableId="1441219164">
    <w:abstractNumId w:val="30"/>
  </w:num>
  <w:num w:numId="5" w16cid:durableId="720789630">
    <w:abstractNumId w:val="13"/>
  </w:num>
  <w:num w:numId="6" w16cid:durableId="148399661">
    <w:abstractNumId w:val="29"/>
  </w:num>
  <w:num w:numId="7" w16cid:durableId="1114905231">
    <w:abstractNumId w:val="35"/>
  </w:num>
  <w:num w:numId="8" w16cid:durableId="1515924188">
    <w:abstractNumId w:val="10"/>
  </w:num>
  <w:num w:numId="9" w16cid:durableId="600643203">
    <w:abstractNumId w:val="22"/>
  </w:num>
  <w:num w:numId="10" w16cid:durableId="1541623959">
    <w:abstractNumId w:val="3"/>
  </w:num>
  <w:num w:numId="11" w16cid:durableId="1023938601">
    <w:abstractNumId w:val="38"/>
  </w:num>
  <w:num w:numId="12" w16cid:durableId="1863586791">
    <w:abstractNumId w:val="0"/>
  </w:num>
  <w:num w:numId="13" w16cid:durableId="943029258">
    <w:abstractNumId w:val="25"/>
  </w:num>
  <w:num w:numId="14" w16cid:durableId="65879428">
    <w:abstractNumId w:val="6"/>
  </w:num>
  <w:num w:numId="15" w16cid:durableId="494104235">
    <w:abstractNumId w:val="32"/>
  </w:num>
  <w:num w:numId="16" w16cid:durableId="945891447">
    <w:abstractNumId w:val="1"/>
  </w:num>
  <w:num w:numId="17" w16cid:durableId="1194731516">
    <w:abstractNumId w:val="23"/>
  </w:num>
  <w:num w:numId="18" w16cid:durableId="155072958">
    <w:abstractNumId w:val="16"/>
  </w:num>
  <w:num w:numId="19" w16cid:durableId="1650329210">
    <w:abstractNumId w:val="8"/>
  </w:num>
  <w:num w:numId="20" w16cid:durableId="1420249606">
    <w:abstractNumId w:val="26"/>
  </w:num>
  <w:num w:numId="21" w16cid:durableId="511338122">
    <w:abstractNumId w:val="9"/>
  </w:num>
  <w:num w:numId="22" w16cid:durableId="658120702">
    <w:abstractNumId w:val="19"/>
  </w:num>
  <w:num w:numId="23" w16cid:durableId="2034382763">
    <w:abstractNumId w:val="15"/>
  </w:num>
  <w:num w:numId="24" w16cid:durableId="937100258">
    <w:abstractNumId w:val="2"/>
  </w:num>
  <w:num w:numId="25" w16cid:durableId="1619876025">
    <w:abstractNumId w:val="20"/>
  </w:num>
  <w:num w:numId="26" w16cid:durableId="1057706505">
    <w:abstractNumId w:val="18"/>
  </w:num>
  <w:num w:numId="27" w16cid:durableId="837039556">
    <w:abstractNumId w:val="36"/>
  </w:num>
  <w:num w:numId="28" w16cid:durableId="1357269993">
    <w:abstractNumId w:val="39"/>
  </w:num>
  <w:num w:numId="29" w16cid:durableId="2015640694">
    <w:abstractNumId w:val="12"/>
  </w:num>
  <w:num w:numId="30" w16cid:durableId="1789272184">
    <w:abstractNumId w:val="24"/>
  </w:num>
  <w:num w:numId="31" w16cid:durableId="248391481">
    <w:abstractNumId w:val="34"/>
  </w:num>
  <w:num w:numId="32" w16cid:durableId="1400711693">
    <w:abstractNumId w:val="21"/>
  </w:num>
  <w:num w:numId="33" w16cid:durableId="1825392375">
    <w:abstractNumId w:val="33"/>
  </w:num>
  <w:num w:numId="34" w16cid:durableId="1651471992">
    <w:abstractNumId w:val="17"/>
  </w:num>
  <w:num w:numId="35" w16cid:durableId="197665445">
    <w:abstractNumId w:val="28"/>
  </w:num>
  <w:num w:numId="36" w16cid:durableId="1709407848">
    <w:abstractNumId w:val="14"/>
  </w:num>
  <w:num w:numId="37" w16cid:durableId="2048598325">
    <w:abstractNumId w:val="11"/>
  </w:num>
  <w:num w:numId="38" w16cid:durableId="34543854">
    <w:abstractNumId w:val="37"/>
  </w:num>
  <w:num w:numId="39" w16cid:durableId="1416051266">
    <w:abstractNumId w:val="31"/>
  </w:num>
  <w:num w:numId="40" w16cid:durableId="12549008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0E"/>
    <w:rsid w:val="00002349"/>
    <w:rsid w:val="000036D5"/>
    <w:rsid w:val="00003F6E"/>
    <w:rsid w:val="000068C5"/>
    <w:rsid w:val="00013A90"/>
    <w:rsid w:val="00014675"/>
    <w:rsid w:val="00023B57"/>
    <w:rsid w:val="00024C23"/>
    <w:rsid w:val="00031C41"/>
    <w:rsid w:val="0003569B"/>
    <w:rsid w:val="000370C5"/>
    <w:rsid w:val="000420E9"/>
    <w:rsid w:val="00042613"/>
    <w:rsid w:val="00043213"/>
    <w:rsid w:val="0004353A"/>
    <w:rsid w:val="00054EAB"/>
    <w:rsid w:val="00062BB9"/>
    <w:rsid w:val="00063DD3"/>
    <w:rsid w:val="000645EE"/>
    <w:rsid w:val="00065BAA"/>
    <w:rsid w:val="00066214"/>
    <w:rsid w:val="000668D4"/>
    <w:rsid w:val="00086FD5"/>
    <w:rsid w:val="00095331"/>
    <w:rsid w:val="000965A9"/>
    <w:rsid w:val="000A46D7"/>
    <w:rsid w:val="000A6E4D"/>
    <w:rsid w:val="000A7A4E"/>
    <w:rsid w:val="000B037F"/>
    <w:rsid w:val="000B1A8E"/>
    <w:rsid w:val="000C6385"/>
    <w:rsid w:val="000D0A8F"/>
    <w:rsid w:val="000D1CB4"/>
    <w:rsid w:val="000D4347"/>
    <w:rsid w:val="000D504E"/>
    <w:rsid w:val="000D66C2"/>
    <w:rsid w:val="000E0734"/>
    <w:rsid w:val="000E207C"/>
    <w:rsid w:val="000E29A9"/>
    <w:rsid w:val="000E372F"/>
    <w:rsid w:val="000E3B0E"/>
    <w:rsid w:val="000F2A30"/>
    <w:rsid w:val="000F60EA"/>
    <w:rsid w:val="000F7FC0"/>
    <w:rsid w:val="00105FA3"/>
    <w:rsid w:val="0011178D"/>
    <w:rsid w:val="001129F9"/>
    <w:rsid w:val="0011405E"/>
    <w:rsid w:val="00114F99"/>
    <w:rsid w:val="0011621A"/>
    <w:rsid w:val="001226BE"/>
    <w:rsid w:val="00123B09"/>
    <w:rsid w:val="00123C37"/>
    <w:rsid w:val="00130620"/>
    <w:rsid w:val="00142C52"/>
    <w:rsid w:val="001513CD"/>
    <w:rsid w:val="00151CA1"/>
    <w:rsid w:val="00152B4A"/>
    <w:rsid w:val="00155F0E"/>
    <w:rsid w:val="001565FE"/>
    <w:rsid w:val="0016583D"/>
    <w:rsid w:val="001675EC"/>
    <w:rsid w:val="001724AB"/>
    <w:rsid w:val="00173266"/>
    <w:rsid w:val="00174949"/>
    <w:rsid w:val="001756FB"/>
    <w:rsid w:val="00176F80"/>
    <w:rsid w:val="0018084B"/>
    <w:rsid w:val="00180E92"/>
    <w:rsid w:val="00181110"/>
    <w:rsid w:val="0018153D"/>
    <w:rsid w:val="00190D15"/>
    <w:rsid w:val="00194669"/>
    <w:rsid w:val="00196828"/>
    <w:rsid w:val="001A5805"/>
    <w:rsid w:val="001A5DAD"/>
    <w:rsid w:val="001A6C55"/>
    <w:rsid w:val="001B46FD"/>
    <w:rsid w:val="001B5DAA"/>
    <w:rsid w:val="001B7748"/>
    <w:rsid w:val="001C2F91"/>
    <w:rsid w:val="001C3B5A"/>
    <w:rsid w:val="001C3F98"/>
    <w:rsid w:val="001C4161"/>
    <w:rsid w:val="001C4C96"/>
    <w:rsid w:val="001C5DB9"/>
    <w:rsid w:val="001D0CDA"/>
    <w:rsid w:val="001D12EC"/>
    <w:rsid w:val="001E1B63"/>
    <w:rsid w:val="001E710A"/>
    <w:rsid w:val="001F1451"/>
    <w:rsid w:val="001F384D"/>
    <w:rsid w:val="001F47E1"/>
    <w:rsid w:val="001F7B1F"/>
    <w:rsid w:val="00204DD6"/>
    <w:rsid w:val="00205434"/>
    <w:rsid w:val="0021774B"/>
    <w:rsid w:val="00221020"/>
    <w:rsid w:val="00224269"/>
    <w:rsid w:val="00224A3A"/>
    <w:rsid w:val="00236551"/>
    <w:rsid w:val="00244D33"/>
    <w:rsid w:val="002455C8"/>
    <w:rsid w:val="00245BCE"/>
    <w:rsid w:val="00247213"/>
    <w:rsid w:val="00247F36"/>
    <w:rsid w:val="00250A75"/>
    <w:rsid w:val="00261BDB"/>
    <w:rsid w:val="00276348"/>
    <w:rsid w:val="00276B3C"/>
    <w:rsid w:val="002770CC"/>
    <w:rsid w:val="00277CC8"/>
    <w:rsid w:val="00281037"/>
    <w:rsid w:val="002848B7"/>
    <w:rsid w:val="00284DF5"/>
    <w:rsid w:val="00291C86"/>
    <w:rsid w:val="00294EB6"/>
    <w:rsid w:val="00297631"/>
    <w:rsid w:val="002A3FAC"/>
    <w:rsid w:val="002A4843"/>
    <w:rsid w:val="002A70CA"/>
    <w:rsid w:val="002B0835"/>
    <w:rsid w:val="002B27DD"/>
    <w:rsid w:val="002B587F"/>
    <w:rsid w:val="002C4B1B"/>
    <w:rsid w:val="002D0830"/>
    <w:rsid w:val="002D2B1E"/>
    <w:rsid w:val="002D2E2A"/>
    <w:rsid w:val="002D4353"/>
    <w:rsid w:val="002D5720"/>
    <w:rsid w:val="002E61C9"/>
    <w:rsid w:val="002E629B"/>
    <w:rsid w:val="002E6A2E"/>
    <w:rsid w:val="002E7797"/>
    <w:rsid w:val="002F7D0C"/>
    <w:rsid w:val="00303E9A"/>
    <w:rsid w:val="0030548B"/>
    <w:rsid w:val="00314A83"/>
    <w:rsid w:val="00325B32"/>
    <w:rsid w:val="00330EB9"/>
    <w:rsid w:val="00331162"/>
    <w:rsid w:val="00331184"/>
    <w:rsid w:val="003354E9"/>
    <w:rsid w:val="00336266"/>
    <w:rsid w:val="00341315"/>
    <w:rsid w:val="00346A0A"/>
    <w:rsid w:val="00346C57"/>
    <w:rsid w:val="00352AFD"/>
    <w:rsid w:val="00352BC7"/>
    <w:rsid w:val="0035669E"/>
    <w:rsid w:val="00356796"/>
    <w:rsid w:val="003649CF"/>
    <w:rsid w:val="003739D4"/>
    <w:rsid w:val="00376AC3"/>
    <w:rsid w:val="00380150"/>
    <w:rsid w:val="00380165"/>
    <w:rsid w:val="003818A8"/>
    <w:rsid w:val="00394C91"/>
    <w:rsid w:val="00395C64"/>
    <w:rsid w:val="003A2430"/>
    <w:rsid w:val="003A5198"/>
    <w:rsid w:val="003A58A0"/>
    <w:rsid w:val="003A5EBA"/>
    <w:rsid w:val="003B3B78"/>
    <w:rsid w:val="003B7B16"/>
    <w:rsid w:val="003C0A10"/>
    <w:rsid w:val="003C1541"/>
    <w:rsid w:val="003D0F3E"/>
    <w:rsid w:val="003D28F7"/>
    <w:rsid w:val="003D2CD2"/>
    <w:rsid w:val="003D442E"/>
    <w:rsid w:val="003D50D9"/>
    <w:rsid w:val="003D6F7A"/>
    <w:rsid w:val="003D7019"/>
    <w:rsid w:val="003D7B30"/>
    <w:rsid w:val="003E06D6"/>
    <w:rsid w:val="003E1D82"/>
    <w:rsid w:val="003E55E1"/>
    <w:rsid w:val="003E593E"/>
    <w:rsid w:val="003E7358"/>
    <w:rsid w:val="003F196F"/>
    <w:rsid w:val="003F3952"/>
    <w:rsid w:val="003F3CCA"/>
    <w:rsid w:val="003F6CAB"/>
    <w:rsid w:val="003F7B6E"/>
    <w:rsid w:val="00401477"/>
    <w:rsid w:val="00403102"/>
    <w:rsid w:val="00403EA9"/>
    <w:rsid w:val="00405180"/>
    <w:rsid w:val="00407134"/>
    <w:rsid w:val="00427C7F"/>
    <w:rsid w:val="00427CD7"/>
    <w:rsid w:val="0043165C"/>
    <w:rsid w:val="00431B7A"/>
    <w:rsid w:val="004330F1"/>
    <w:rsid w:val="00433D1D"/>
    <w:rsid w:val="00434678"/>
    <w:rsid w:val="0043518A"/>
    <w:rsid w:val="004479A2"/>
    <w:rsid w:val="00453BE0"/>
    <w:rsid w:val="00454F5B"/>
    <w:rsid w:val="00457F5F"/>
    <w:rsid w:val="004615E1"/>
    <w:rsid w:val="0046376B"/>
    <w:rsid w:val="00464020"/>
    <w:rsid w:val="0046421A"/>
    <w:rsid w:val="00464B41"/>
    <w:rsid w:val="00466C9E"/>
    <w:rsid w:val="00467A1D"/>
    <w:rsid w:val="00470FB1"/>
    <w:rsid w:val="00475805"/>
    <w:rsid w:val="004803A1"/>
    <w:rsid w:val="00482DEB"/>
    <w:rsid w:val="00487CE1"/>
    <w:rsid w:val="00494360"/>
    <w:rsid w:val="004943B5"/>
    <w:rsid w:val="004A2681"/>
    <w:rsid w:val="004A2CDA"/>
    <w:rsid w:val="004A4374"/>
    <w:rsid w:val="004B01D2"/>
    <w:rsid w:val="004B034E"/>
    <w:rsid w:val="004B1682"/>
    <w:rsid w:val="004B395C"/>
    <w:rsid w:val="004B4573"/>
    <w:rsid w:val="004B49BC"/>
    <w:rsid w:val="004B4E56"/>
    <w:rsid w:val="004C19E9"/>
    <w:rsid w:val="004C1ECA"/>
    <w:rsid w:val="004C2FB3"/>
    <w:rsid w:val="004C7FF5"/>
    <w:rsid w:val="004D358A"/>
    <w:rsid w:val="004D4948"/>
    <w:rsid w:val="004D5082"/>
    <w:rsid w:val="004D5FDF"/>
    <w:rsid w:val="004E0610"/>
    <w:rsid w:val="004E1368"/>
    <w:rsid w:val="004E1B1B"/>
    <w:rsid w:val="004E45C7"/>
    <w:rsid w:val="004E4CD1"/>
    <w:rsid w:val="004E528C"/>
    <w:rsid w:val="004E5FB1"/>
    <w:rsid w:val="004F05FB"/>
    <w:rsid w:val="004F0828"/>
    <w:rsid w:val="004F0FDC"/>
    <w:rsid w:val="004F23C7"/>
    <w:rsid w:val="0050398C"/>
    <w:rsid w:val="00506097"/>
    <w:rsid w:val="00512930"/>
    <w:rsid w:val="00513C00"/>
    <w:rsid w:val="005145B5"/>
    <w:rsid w:val="00515BBC"/>
    <w:rsid w:val="00516E31"/>
    <w:rsid w:val="00520F6C"/>
    <w:rsid w:val="00521C24"/>
    <w:rsid w:val="00523082"/>
    <w:rsid w:val="00523B08"/>
    <w:rsid w:val="00531823"/>
    <w:rsid w:val="005323AB"/>
    <w:rsid w:val="005354D2"/>
    <w:rsid w:val="00535E57"/>
    <w:rsid w:val="00545420"/>
    <w:rsid w:val="00546229"/>
    <w:rsid w:val="00551EFE"/>
    <w:rsid w:val="005534E3"/>
    <w:rsid w:val="005542B5"/>
    <w:rsid w:val="005660E3"/>
    <w:rsid w:val="00566D1A"/>
    <w:rsid w:val="00572BB8"/>
    <w:rsid w:val="00574E28"/>
    <w:rsid w:val="00576800"/>
    <w:rsid w:val="0057726F"/>
    <w:rsid w:val="005801A8"/>
    <w:rsid w:val="00583618"/>
    <w:rsid w:val="00583B4C"/>
    <w:rsid w:val="00585AAE"/>
    <w:rsid w:val="00585B69"/>
    <w:rsid w:val="00587481"/>
    <w:rsid w:val="00587BEC"/>
    <w:rsid w:val="00591505"/>
    <w:rsid w:val="00594CEE"/>
    <w:rsid w:val="0059781B"/>
    <w:rsid w:val="005A1A7E"/>
    <w:rsid w:val="005A50BC"/>
    <w:rsid w:val="005A5314"/>
    <w:rsid w:val="005A7419"/>
    <w:rsid w:val="005B0F86"/>
    <w:rsid w:val="005B3B5E"/>
    <w:rsid w:val="005B447B"/>
    <w:rsid w:val="005B49FE"/>
    <w:rsid w:val="005C2A5B"/>
    <w:rsid w:val="005C3071"/>
    <w:rsid w:val="005C3ADD"/>
    <w:rsid w:val="005D1364"/>
    <w:rsid w:val="005D24B1"/>
    <w:rsid w:val="005D3886"/>
    <w:rsid w:val="005D46C0"/>
    <w:rsid w:val="005D6053"/>
    <w:rsid w:val="005D6B3B"/>
    <w:rsid w:val="005E4508"/>
    <w:rsid w:val="005E4809"/>
    <w:rsid w:val="005E663E"/>
    <w:rsid w:val="005F0979"/>
    <w:rsid w:val="005F09F0"/>
    <w:rsid w:val="005F23BE"/>
    <w:rsid w:val="005F35DF"/>
    <w:rsid w:val="005F71B2"/>
    <w:rsid w:val="005F71FE"/>
    <w:rsid w:val="005F791C"/>
    <w:rsid w:val="00607C1A"/>
    <w:rsid w:val="00611978"/>
    <w:rsid w:val="00620C31"/>
    <w:rsid w:val="00621F02"/>
    <w:rsid w:val="00623242"/>
    <w:rsid w:val="00623FD9"/>
    <w:rsid w:val="006243FE"/>
    <w:rsid w:val="006257ED"/>
    <w:rsid w:val="00625C65"/>
    <w:rsid w:val="006301D3"/>
    <w:rsid w:val="00631869"/>
    <w:rsid w:val="00633FA4"/>
    <w:rsid w:val="0063584C"/>
    <w:rsid w:val="006364F4"/>
    <w:rsid w:val="00640AB8"/>
    <w:rsid w:val="00642CD5"/>
    <w:rsid w:val="00643B23"/>
    <w:rsid w:val="0064796E"/>
    <w:rsid w:val="00651001"/>
    <w:rsid w:val="006527EF"/>
    <w:rsid w:val="006545F8"/>
    <w:rsid w:val="00654F16"/>
    <w:rsid w:val="00655CD8"/>
    <w:rsid w:val="0066144A"/>
    <w:rsid w:val="00665211"/>
    <w:rsid w:val="00666D1A"/>
    <w:rsid w:val="00670829"/>
    <w:rsid w:val="00673D59"/>
    <w:rsid w:val="0068067F"/>
    <w:rsid w:val="006911A4"/>
    <w:rsid w:val="00693793"/>
    <w:rsid w:val="006A12F2"/>
    <w:rsid w:val="006A661C"/>
    <w:rsid w:val="006A72E8"/>
    <w:rsid w:val="006B1F22"/>
    <w:rsid w:val="006B3D0C"/>
    <w:rsid w:val="006B5899"/>
    <w:rsid w:val="006C02E8"/>
    <w:rsid w:val="006C133D"/>
    <w:rsid w:val="006C6E15"/>
    <w:rsid w:val="006C7544"/>
    <w:rsid w:val="006C7A78"/>
    <w:rsid w:val="006D1AE5"/>
    <w:rsid w:val="006D405C"/>
    <w:rsid w:val="006D4517"/>
    <w:rsid w:val="006D5744"/>
    <w:rsid w:val="006D619B"/>
    <w:rsid w:val="006E1789"/>
    <w:rsid w:val="006E2903"/>
    <w:rsid w:val="006E5F55"/>
    <w:rsid w:val="006E747A"/>
    <w:rsid w:val="006F1DDE"/>
    <w:rsid w:val="006F1EDA"/>
    <w:rsid w:val="006F411E"/>
    <w:rsid w:val="00700FBA"/>
    <w:rsid w:val="0070128B"/>
    <w:rsid w:val="00702730"/>
    <w:rsid w:val="007117D6"/>
    <w:rsid w:val="00712985"/>
    <w:rsid w:val="007232A3"/>
    <w:rsid w:val="00725CFF"/>
    <w:rsid w:val="00731349"/>
    <w:rsid w:val="00732284"/>
    <w:rsid w:val="0073446B"/>
    <w:rsid w:val="00735860"/>
    <w:rsid w:val="00751A84"/>
    <w:rsid w:val="00752067"/>
    <w:rsid w:val="00753429"/>
    <w:rsid w:val="007553ED"/>
    <w:rsid w:val="007559B0"/>
    <w:rsid w:val="007573F0"/>
    <w:rsid w:val="00762491"/>
    <w:rsid w:val="0076400C"/>
    <w:rsid w:val="00765D35"/>
    <w:rsid w:val="00766AEC"/>
    <w:rsid w:val="00767DFF"/>
    <w:rsid w:val="007715A2"/>
    <w:rsid w:val="0077190F"/>
    <w:rsid w:val="007724A0"/>
    <w:rsid w:val="00774963"/>
    <w:rsid w:val="00776709"/>
    <w:rsid w:val="00780952"/>
    <w:rsid w:val="00784C0B"/>
    <w:rsid w:val="0078573B"/>
    <w:rsid w:val="00786E92"/>
    <w:rsid w:val="0079537D"/>
    <w:rsid w:val="007959DB"/>
    <w:rsid w:val="00795FFE"/>
    <w:rsid w:val="007B090A"/>
    <w:rsid w:val="007B16B2"/>
    <w:rsid w:val="007B4D07"/>
    <w:rsid w:val="007C6C94"/>
    <w:rsid w:val="007D0ABE"/>
    <w:rsid w:val="007D10B9"/>
    <w:rsid w:val="007D2D5A"/>
    <w:rsid w:val="007D5EAD"/>
    <w:rsid w:val="007D7A86"/>
    <w:rsid w:val="007E05A8"/>
    <w:rsid w:val="007E48F9"/>
    <w:rsid w:val="007E5E73"/>
    <w:rsid w:val="007F16A3"/>
    <w:rsid w:val="007F405E"/>
    <w:rsid w:val="007F4582"/>
    <w:rsid w:val="007F4B19"/>
    <w:rsid w:val="007F7394"/>
    <w:rsid w:val="007F7704"/>
    <w:rsid w:val="0080305A"/>
    <w:rsid w:val="00803B91"/>
    <w:rsid w:val="00805E52"/>
    <w:rsid w:val="008070DC"/>
    <w:rsid w:val="00807667"/>
    <w:rsid w:val="00815C79"/>
    <w:rsid w:val="00820102"/>
    <w:rsid w:val="008215B7"/>
    <w:rsid w:val="00822BE0"/>
    <w:rsid w:val="00834A5A"/>
    <w:rsid w:val="0083667B"/>
    <w:rsid w:val="0083716E"/>
    <w:rsid w:val="00847BD8"/>
    <w:rsid w:val="00852AFD"/>
    <w:rsid w:val="00854AC4"/>
    <w:rsid w:val="00861150"/>
    <w:rsid w:val="00861AF7"/>
    <w:rsid w:val="00861FDB"/>
    <w:rsid w:val="00865176"/>
    <w:rsid w:val="00871032"/>
    <w:rsid w:val="00872C92"/>
    <w:rsid w:val="00873047"/>
    <w:rsid w:val="00883B62"/>
    <w:rsid w:val="00885A33"/>
    <w:rsid w:val="0088639A"/>
    <w:rsid w:val="00892655"/>
    <w:rsid w:val="00895538"/>
    <w:rsid w:val="008A0084"/>
    <w:rsid w:val="008A0254"/>
    <w:rsid w:val="008A1670"/>
    <w:rsid w:val="008A58FC"/>
    <w:rsid w:val="008A5E56"/>
    <w:rsid w:val="008B2985"/>
    <w:rsid w:val="008B5EDD"/>
    <w:rsid w:val="008C28AC"/>
    <w:rsid w:val="008C2922"/>
    <w:rsid w:val="008C3383"/>
    <w:rsid w:val="008C3CFF"/>
    <w:rsid w:val="008C559D"/>
    <w:rsid w:val="008C7E23"/>
    <w:rsid w:val="008D34AE"/>
    <w:rsid w:val="008D6A0A"/>
    <w:rsid w:val="008E2960"/>
    <w:rsid w:val="008E5DC2"/>
    <w:rsid w:val="008E674F"/>
    <w:rsid w:val="008F24E7"/>
    <w:rsid w:val="008F7052"/>
    <w:rsid w:val="009217B9"/>
    <w:rsid w:val="00925B0F"/>
    <w:rsid w:val="0092737B"/>
    <w:rsid w:val="00930D3A"/>
    <w:rsid w:val="00932235"/>
    <w:rsid w:val="00933CF2"/>
    <w:rsid w:val="009407D8"/>
    <w:rsid w:val="009435D6"/>
    <w:rsid w:val="00943B57"/>
    <w:rsid w:val="009455FD"/>
    <w:rsid w:val="00945736"/>
    <w:rsid w:val="00956CE3"/>
    <w:rsid w:val="0096114F"/>
    <w:rsid w:val="009619B7"/>
    <w:rsid w:val="00967025"/>
    <w:rsid w:val="00967E1E"/>
    <w:rsid w:val="00972493"/>
    <w:rsid w:val="00974B13"/>
    <w:rsid w:val="009750E4"/>
    <w:rsid w:val="009768D6"/>
    <w:rsid w:val="00976C6F"/>
    <w:rsid w:val="00983216"/>
    <w:rsid w:val="00985D9D"/>
    <w:rsid w:val="00995452"/>
    <w:rsid w:val="009A1F9D"/>
    <w:rsid w:val="009A2133"/>
    <w:rsid w:val="009B0235"/>
    <w:rsid w:val="009B083D"/>
    <w:rsid w:val="009B1691"/>
    <w:rsid w:val="009B4173"/>
    <w:rsid w:val="009B5346"/>
    <w:rsid w:val="009B791C"/>
    <w:rsid w:val="009B7DD0"/>
    <w:rsid w:val="009C4C79"/>
    <w:rsid w:val="009C5296"/>
    <w:rsid w:val="009C5558"/>
    <w:rsid w:val="009D3B8D"/>
    <w:rsid w:val="009E091D"/>
    <w:rsid w:val="009E12CD"/>
    <w:rsid w:val="009E531F"/>
    <w:rsid w:val="009F3F6D"/>
    <w:rsid w:val="009F5B48"/>
    <w:rsid w:val="009F6B8B"/>
    <w:rsid w:val="009F7816"/>
    <w:rsid w:val="00A00CCD"/>
    <w:rsid w:val="00A03067"/>
    <w:rsid w:val="00A23182"/>
    <w:rsid w:val="00A259A6"/>
    <w:rsid w:val="00A27D5F"/>
    <w:rsid w:val="00A31E3D"/>
    <w:rsid w:val="00A33D5A"/>
    <w:rsid w:val="00A40DD6"/>
    <w:rsid w:val="00A415F5"/>
    <w:rsid w:val="00A4694D"/>
    <w:rsid w:val="00A666DD"/>
    <w:rsid w:val="00A71A11"/>
    <w:rsid w:val="00A734D4"/>
    <w:rsid w:val="00A751B0"/>
    <w:rsid w:val="00A756FA"/>
    <w:rsid w:val="00A75B0A"/>
    <w:rsid w:val="00A76F18"/>
    <w:rsid w:val="00A7797D"/>
    <w:rsid w:val="00A806C5"/>
    <w:rsid w:val="00A81C23"/>
    <w:rsid w:val="00A84A43"/>
    <w:rsid w:val="00A86CAC"/>
    <w:rsid w:val="00A8776F"/>
    <w:rsid w:val="00A90183"/>
    <w:rsid w:val="00A90877"/>
    <w:rsid w:val="00A956C5"/>
    <w:rsid w:val="00AA6A6C"/>
    <w:rsid w:val="00AB347F"/>
    <w:rsid w:val="00AB3752"/>
    <w:rsid w:val="00AB56C8"/>
    <w:rsid w:val="00AC316D"/>
    <w:rsid w:val="00AC6231"/>
    <w:rsid w:val="00AC6E90"/>
    <w:rsid w:val="00AC7265"/>
    <w:rsid w:val="00AD0555"/>
    <w:rsid w:val="00AD14B0"/>
    <w:rsid w:val="00AD314A"/>
    <w:rsid w:val="00AD4DED"/>
    <w:rsid w:val="00AD5176"/>
    <w:rsid w:val="00AD5D64"/>
    <w:rsid w:val="00AD60BC"/>
    <w:rsid w:val="00AD747D"/>
    <w:rsid w:val="00AD7C7B"/>
    <w:rsid w:val="00AE2C08"/>
    <w:rsid w:val="00AE5C75"/>
    <w:rsid w:val="00AE7AC8"/>
    <w:rsid w:val="00AE7B4B"/>
    <w:rsid w:val="00AF3F30"/>
    <w:rsid w:val="00AF43BA"/>
    <w:rsid w:val="00B01107"/>
    <w:rsid w:val="00B076D6"/>
    <w:rsid w:val="00B0783B"/>
    <w:rsid w:val="00B104B3"/>
    <w:rsid w:val="00B1236E"/>
    <w:rsid w:val="00B12D63"/>
    <w:rsid w:val="00B15458"/>
    <w:rsid w:val="00B16E45"/>
    <w:rsid w:val="00B207E0"/>
    <w:rsid w:val="00B253B7"/>
    <w:rsid w:val="00B30DC3"/>
    <w:rsid w:val="00B3239A"/>
    <w:rsid w:val="00B3434F"/>
    <w:rsid w:val="00B36431"/>
    <w:rsid w:val="00B42269"/>
    <w:rsid w:val="00B62A7A"/>
    <w:rsid w:val="00B64D28"/>
    <w:rsid w:val="00B65644"/>
    <w:rsid w:val="00B75F83"/>
    <w:rsid w:val="00B75FF1"/>
    <w:rsid w:val="00B77060"/>
    <w:rsid w:val="00B77DF0"/>
    <w:rsid w:val="00B804D8"/>
    <w:rsid w:val="00B817AD"/>
    <w:rsid w:val="00B832ED"/>
    <w:rsid w:val="00B84EE8"/>
    <w:rsid w:val="00B929D8"/>
    <w:rsid w:val="00BB11C5"/>
    <w:rsid w:val="00BB2477"/>
    <w:rsid w:val="00BB33DD"/>
    <w:rsid w:val="00BB78A2"/>
    <w:rsid w:val="00BC2128"/>
    <w:rsid w:val="00BC2791"/>
    <w:rsid w:val="00BC28D6"/>
    <w:rsid w:val="00BC4BB7"/>
    <w:rsid w:val="00BD23D2"/>
    <w:rsid w:val="00BE16C1"/>
    <w:rsid w:val="00BE28EF"/>
    <w:rsid w:val="00BE5194"/>
    <w:rsid w:val="00BE6020"/>
    <w:rsid w:val="00BF02AB"/>
    <w:rsid w:val="00BF0D09"/>
    <w:rsid w:val="00C02B7A"/>
    <w:rsid w:val="00C0461A"/>
    <w:rsid w:val="00C059EA"/>
    <w:rsid w:val="00C07F33"/>
    <w:rsid w:val="00C12428"/>
    <w:rsid w:val="00C14A83"/>
    <w:rsid w:val="00C212F3"/>
    <w:rsid w:val="00C229F2"/>
    <w:rsid w:val="00C366D8"/>
    <w:rsid w:val="00C40C7D"/>
    <w:rsid w:val="00C43EAC"/>
    <w:rsid w:val="00C4491A"/>
    <w:rsid w:val="00C5303D"/>
    <w:rsid w:val="00C54FA0"/>
    <w:rsid w:val="00C5627D"/>
    <w:rsid w:val="00C603B2"/>
    <w:rsid w:val="00C619D0"/>
    <w:rsid w:val="00C61F43"/>
    <w:rsid w:val="00C635CF"/>
    <w:rsid w:val="00C64934"/>
    <w:rsid w:val="00C65943"/>
    <w:rsid w:val="00C6753C"/>
    <w:rsid w:val="00C710A0"/>
    <w:rsid w:val="00C7119C"/>
    <w:rsid w:val="00C82933"/>
    <w:rsid w:val="00C908C7"/>
    <w:rsid w:val="00C91355"/>
    <w:rsid w:val="00C9395D"/>
    <w:rsid w:val="00C96201"/>
    <w:rsid w:val="00C96F85"/>
    <w:rsid w:val="00CA0616"/>
    <w:rsid w:val="00CA0D2E"/>
    <w:rsid w:val="00CA2ADB"/>
    <w:rsid w:val="00CA2C05"/>
    <w:rsid w:val="00CA7D1D"/>
    <w:rsid w:val="00CA7E64"/>
    <w:rsid w:val="00CB3C96"/>
    <w:rsid w:val="00CB7083"/>
    <w:rsid w:val="00CC5887"/>
    <w:rsid w:val="00CC5F57"/>
    <w:rsid w:val="00CD0F76"/>
    <w:rsid w:val="00CD551F"/>
    <w:rsid w:val="00CD78FA"/>
    <w:rsid w:val="00CE1A1C"/>
    <w:rsid w:val="00CE70A3"/>
    <w:rsid w:val="00CF1E7F"/>
    <w:rsid w:val="00CF3A40"/>
    <w:rsid w:val="00CF4EBE"/>
    <w:rsid w:val="00D034B8"/>
    <w:rsid w:val="00D03B53"/>
    <w:rsid w:val="00D04247"/>
    <w:rsid w:val="00D05F21"/>
    <w:rsid w:val="00D06ACE"/>
    <w:rsid w:val="00D11A8D"/>
    <w:rsid w:val="00D13B4F"/>
    <w:rsid w:val="00D20D20"/>
    <w:rsid w:val="00D22C10"/>
    <w:rsid w:val="00D22E8A"/>
    <w:rsid w:val="00D2306A"/>
    <w:rsid w:val="00D3013B"/>
    <w:rsid w:val="00D30CF4"/>
    <w:rsid w:val="00D31113"/>
    <w:rsid w:val="00D32C06"/>
    <w:rsid w:val="00D37B4B"/>
    <w:rsid w:val="00D40629"/>
    <w:rsid w:val="00D40E1B"/>
    <w:rsid w:val="00D41D15"/>
    <w:rsid w:val="00D4261C"/>
    <w:rsid w:val="00D53B4B"/>
    <w:rsid w:val="00D60E4D"/>
    <w:rsid w:val="00D650B7"/>
    <w:rsid w:val="00D734EE"/>
    <w:rsid w:val="00D74BE3"/>
    <w:rsid w:val="00D75FCC"/>
    <w:rsid w:val="00D76211"/>
    <w:rsid w:val="00D809B5"/>
    <w:rsid w:val="00D857AA"/>
    <w:rsid w:val="00D86806"/>
    <w:rsid w:val="00D911BF"/>
    <w:rsid w:val="00D9318B"/>
    <w:rsid w:val="00DA4569"/>
    <w:rsid w:val="00DA60F8"/>
    <w:rsid w:val="00DA641B"/>
    <w:rsid w:val="00DB6DEC"/>
    <w:rsid w:val="00DC0775"/>
    <w:rsid w:val="00DC0904"/>
    <w:rsid w:val="00DC1307"/>
    <w:rsid w:val="00DC21B1"/>
    <w:rsid w:val="00DC52CE"/>
    <w:rsid w:val="00DC58B1"/>
    <w:rsid w:val="00DC70FC"/>
    <w:rsid w:val="00DC732C"/>
    <w:rsid w:val="00DC7CA4"/>
    <w:rsid w:val="00DD0C51"/>
    <w:rsid w:val="00DD116F"/>
    <w:rsid w:val="00DD126F"/>
    <w:rsid w:val="00DD2B8C"/>
    <w:rsid w:val="00DE1054"/>
    <w:rsid w:val="00DE107D"/>
    <w:rsid w:val="00DE2FDE"/>
    <w:rsid w:val="00DE4633"/>
    <w:rsid w:val="00DE6A08"/>
    <w:rsid w:val="00DF31F1"/>
    <w:rsid w:val="00DF38DE"/>
    <w:rsid w:val="00DF3A7D"/>
    <w:rsid w:val="00DF4B56"/>
    <w:rsid w:val="00DF4C7D"/>
    <w:rsid w:val="00DF5CF0"/>
    <w:rsid w:val="00E05F32"/>
    <w:rsid w:val="00E0741C"/>
    <w:rsid w:val="00E10022"/>
    <w:rsid w:val="00E1631C"/>
    <w:rsid w:val="00E16CDA"/>
    <w:rsid w:val="00E200A5"/>
    <w:rsid w:val="00E229EE"/>
    <w:rsid w:val="00E22D9C"/>
    <w:rsid w:val="00E30727"/>
    <w:rsid w:val="00E30C80"/>
    <w:rsid w:val="00E3278A"/>
    <w:rsid w:val="00E3281E"/>
    <w:rsid w:val="00E3355B"/>
    <w:rsid w:val="00E36A6A"/>
    <w:rsid w:val="00E412AD"/>
    <w:rsid w:val="00E45EB5"/>
    <w:rsid w:val="00E45FFE"/>
    <w:rsid w:val="00E50D6F"/>
    <w:rsid w:val="00E525B6"/>
    <w:rsid w:val="00E5284F"/>
    <w:rsid w:val="00E62ACD"/>
    <w:rsid w:val="00E6785A"/>
    <w:rsid w:val="00E71682"/>
    <w:rsid w:val="00E73AA5"/>
    <w:rsid w:val="00E774CB"/>
    <w:rsid w:val="00E80BF0"/>
    <w:rsid w:val="00E8354F"/>
    <w:rsid w:val="00E862A1"/>
    <w:rsid w:val="00E91686"/>
    <w:rsid w:val="00EA21A5"/>
    <w:rsid w:val="00EA41CB"/>
    <w:rsid w:val="00EB319A"/>
    <w:rsid w:val="00EC275B"/>
    <w:rsid w:val="00EC3DC1"/>
    <w:rsid w:val="00EC4BAC"/>
    <w:rsid w:val="00EC583F"/>
    <w:rsid w:val="00ED0613"/>
    <w:rsid w:val="00ED7FC4"/>
    <w:rsid w:val="00EE0083"/>
    <w:rsid w:val="00EE4338"/>
    <w:rsid w:val="00EE5C7E"/>
    <w:rsid w:val="00EF00FB"/>
    <w:rsid w:val="00EF2A1A"/>
    <w:rsid w:val="00F0544E"/>
    <w:rsid w:val="00F0655C"/>
    <w:rsid w:val="00F0671E"/>
    <w:rsid w:val="00F06B1F"/>
    <w:rsid w:val="00F11A22"/>
    <w:rsid w:val="00F20F39"/>
    <w:rsid w:val="00F23E27"/>
    <w:rsid w:val="00F244A3"/>
    <w:rsid w:val="00F2451C"/>
    <w:rsid w:val="00F340EE"/>
    <w:rsid w:val="00F36A2E"/>
    <w:rsid w:val="00F422A6"/>
    <w:rsid w:val="00F433D7"/>
    <w:rsid w:val="00F519C6"/>
    <w:rsid w:val="00F51F6B"/>
    <w:rsid w:val="00F5500B"/>
    <w:rsid w:val="00F56BC7"/>
    <w:rsid w:val="00F6308C"/>
    <w:rsid w:val="00F63AD8"/>
    <w:rsid w:val="00F66353"/>
    <w:rsid w:val="00F710AB"/>
    <w:rsid w:val="00F7167E"/>
    <w:rsid w:val="00F85301"/>
    <w:rsid w:val="00F9528E"/>
    <w:rsid w:val="00FA030E"/>
    <w:rsid w:val="00FA1136"/>
    <w:rsid w:val="00FA3027"/>
    <w:rsid w:val="00FA693F"/>
    <w:rsid w:val="00FB0D3B"/>
    <w:rsid w:val="00FB1CC5"/>
    <w:rsid w:val="00FB3CB3"/>
    <w:rsid w:val="00FC05BB"/>
    <w:rsid w:val="00FC2D0D"/>
    <w:rsid w:val="00FC441C"/>
    <w:rsid w:val="00FD1291"/>
    <w:rsid w:val="00FD1530"/>
    <w:rsid w:val="00FD4C68"/>
    <w:rsid w:val="00FD60DE"/>
    <w:rsid w:val="00FD7968"/>
    <w:rsid w:val="00FE243A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BB5C5"/>
  <w15:docId w15:val="{E7599131-4AE4-4478-B72D-3ABDCFE4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30E"/>
    <w:pPr>
      <w:spacing w:after="0" w:line="240" w:lineRule="auto"/>
    </w:pPr>
  </w:style>
  <w:style w:type="table" w:styleId="TableGrid">
    <w:name w:val="Table Grid"/>
    <w:basedOn w:val="TableNormal"/>
    <w:uiPriority w:val="59"/>
    <w:rsid w:val="0004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31113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D31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1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1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1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C2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0EA"/>
  </w:style>
  <w:style w:type="paragraph" w:styleId="Footer">
    <w:name w:val="footer"/>
    <w:basedOn w:val="Normal"/>
    <w:link w:val="FooterChar"/>
    <w:uiPriority w:val="99"/>
    <w:unhideWhenUsed/>
    <w:rsid w:val="000F6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0EA"/>
  </w:style>
  <w:style w:type="paragraph" w:styleId="Revision">
    <w:name w:val="Revision"/>
    <w:hidden/>
    <w:uiPriority w:val="99"/>
    <w:semiHidden/>
    <w:rsid w:val="005C30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56A64-C821-4399-885C-AF20877A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School Plant Management Associations Strategic Plan 2018-2023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School Plant Management Associations Strategic Plan 2018-2023</dc:title>
  <dc:creator>Bailey, John</dc:creator>
  <cp:keywords>Work sheet Strategic Plan 2018-2023</cp:keywords>
  <cp:lastModifiedBy>Roenke, Angie</cp:lastModifiedBy>
  <cp:revision>6</cp:revision>
  <cp:lastPrinted>2024-01-09T18:23:00Z</cp:lastPrinted>
  <dcterms:created xsi:type="dcterms:W3CDTF">2025-03-17T14:41:00Z</dcterms:created>
  <dcterms:modified xsi:type="dcterms:W3CDTF">2025-03-17T14:43:00Z</dcterms:modified>
</cp:coreProperties>
</file>